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089F2" w14:textId="2A0E3D2A" w:rsidR="00735448" w:rsidRPr="009D0388" w:rsidRDefault="00735448" w:rsidP="000766D1">
      <w:pPr>
        <w:pStyle w:val="1"/>
        <w:spacing w:before="0"/>
        <w:jc w:val="center"/>
        <w:rPr>
          <w:rFonts w:ascii="Times New Roman" w:hAnsi="Times New Roman" w:cs="Times New Roman"/>
          <w:b w:val="0"/>
          <w:color w:val="auto"/>
          <w:sz w:val="32"/>
          <w:szCs w:val="32"/>
        </w:rPr>
      </w:pPr>
      <w:r w:rsidRPr="00091A09">
        <w:rPr>
          <w:rFonts w:ascii="Times New Roman" w:hAnsi="Times New Roman" w:cs="Times New Roman"/>
          <w:b w:val="0"/>
          <w:color w:val="auto"/>
          <w:sz w:val="32"/>
          <w:szCs w:val="32"/>
        </w:rPr>
        <w:t xml:space="preserve">ПРОТОКОЛ  № </w:t>
      </w:r>
      <w:r w:rsidR="00752655" w:rsidRPr="00825FFD">
        <w:rPr>
          <w:rFonts w:ascii="Times New Roman" w:hAnsi="Times New Roman" w:cs="Times New Roman"/>
          <w:b w:val="0"/>
          <w:color w:val="auto"/>
          <w:sz w:val="32"/>
          <w:szCs w:val="32"/>
        </w:rPr>
        <w:t>2</w:t>
      </w:r>
      <w:r w:rsidR="009D0388" w:rsidRPr="00825FFD">
        <w:rPr>
          <w:rFonts w:ascii="Times New Roman" w:hAnsi="Times New Roman" w:cs="Times New Roman"/>
          <w:b w:val="0"/>
          <w:color w:val="auto"/>
          <w:sz w:val="32"/>
          <w:szCs w:val="32"/>
        </w:rPr>
        <w:t>0</w:t>
      </w:r>
    </w:p>
    <w:p w14:paraId="1B38FF14" w14:textId="77777777" w:rsidR="00735448" w:rsidRPr="00091A09" w:rsidRDefault="00735448" w:rsidP="009A1A14">
      <w:pPr>
        <w:shd w:val="clear" w:color="auto" w:fill="FFFFFF"/>
        <w:spacing w:line="360" w:lineRule="auto"/>
        <w:ind w:left="-567" w:right="-284"/>
        <w:jc w:val="center"/>
        <w:rPr>
          <w:sz w:val="28"/>
          <w:szCs w:val="28"/>
        </w:rPr>
      </w:pPr>
      <w:r w:rsidRPr="00091A09">
        <w:rPr>
          <w:bCs/>
          <w:sz w:val="28"/>
          <w:szCs w:val="28"/>
        </w:rPr>
        <w:t>заседания Совета Союза строителей Камчатки</w:t>
      </w:r>
    </w:p>
    <w:p w14:paraId="749E66E6" w14:textId="77777777" w:rsidR="003D7AF9" w:rsidRDefault="003D7AF9" w:rsidP="00094157">
      <w:pPr>
        <w:shd w:val="clear" w:color="auto" w:fill="FFFFFF"/>
        <w:ind w:left="142" w:right="-2"/>
        <w:jc w:val="both"/>
        <w:rPr>
          <w:spacing w:val="-9"/>
        </w:rPr>
      </w:pPr>
    </w:p>
    <w:p w14:paraId="7BDE6E14" w14:textId="57C9C6E3" w:rsidR="00735448" w:rsidRPr="000A7480" w:rsidRDefault="00735448" w:rsidP="00094157">
      <w:pPr>
        <w:shd w:val="clear" w:color="auto" w:fill="FFFFFF"/>
        <w:ind w:left="142" w:right="-2"/>
        <w:jc w:val="both"/>
        <w:rPr>
          <w:spacing w:val="-9"/>
        </w:rPr>
      </w:pPr>
      <w:r w:rsidRPr="000A7480">
        <w:rPr>
          <w:spacing w:val="-9"/>
        </w:rPr>
        <w:t xml:space="preserve">Дата и время </w:t>
      </w:r>
      <w:r w:rsidRPr="00F51BDE">
        <w:rPr>
          <w:spacing w:val="-9"/>
        </w:rPr>
        <w:t xml:space="preserve">проведения:  </w:t>
      </w:r>
      <w:r w:rsidR="009D0388" w:rsidRPr="00825FFD">
        <w:rPr>
          <w:spacing w:val="-9"/>
        </w:rPr>
        <w:t>17</w:t>
      </w:r>
      <w:r w:rsidR="00AF7855" w:rsidRPr="00825FFD">
        <w:rPr>
          <w:spacing w:val="-9"/>
        </w:rPr>
        <w:t>.1</w:t>
      </w:r>
      <w:r w:rsidR="00752655" w:rsidRPr="00825FFD">
        <w:rPr>
          <w:spacing w:val="-9"/>
        </w:rPr>
        <w:t>2</w:t>
      </w:r>
      <w:r w:rsidR="00AF7855" w:rsidRPr="00825FFD">
        <w:rPr>
          <w:spacing w:val="-9"/>
        </w:rPr>
        <w:t>.</w:t>
      </w:r>
      <w:r w:rsidRPr="00825FFD">
        <w:rPr>
          <w:spacing w:val="-9"/>
        </w:rPr>
        <w:t>20</w:t>
      </w:r>
      <w:r w:rsidR="000B3604" w:rsidRPr="00825FFD">
        <w:rPr>
          <w:spacing w:val="-9"/>
        </w:rPr>
        <w:t>20</w:t>
      </w:r>
      <w:r w:rsidR="006F65DD" w:rsidRPr="00825FFD">
        <w:rPr>
          <w:spacing w:val="-9"/>
        </w:rPr>
        <w:t xml:space="preserve"> </w:t>
      </w:r>
      <w:r w:rsidR="006F65DD" w:rsidRPr="00F51BDE">
        <w:rPr>
          <w:spacing w:val="-9"/>
        </w:rPr>
        <w:t>г.,  1</w:t>
      </w:r>
      <w:r w:rsidR="00F356ED" w:rsidRPr="00F51BDE">
        <w:rPr>
          <w:spacing w:val="-9"/>
        </w:rPr>
        <w:t>4</w:t>
      </w:r>
      <w:r w:rsidRPr="00F51BDE">
        <w:rPr>
          <w:spacing w:val="-9"/>
        </w:rPr>
        <w:t xml:space="preserve"> ч.</w:t>
      </w:r>
      <w:r w:rsidR="008510EC" w:rsidRPr="00F51BDE">
        <w:rPr>
          <w:spacing w:val="-9"/>
        </w:rPr>
        <w:t xml:space="preserve"> </w:t>
      </w:r>
      <w:r w:rsidR="00F356ED" w:rsidRPr="00F51BDE">
        <w:rPr>
          <w:spacing w:val="-9"/>
        </w:rPr>
        <w:t>3</w:t>
      </w:r>
      <w:r w:rsidRPr="00F51BDE">
        <w:rPr>
          <w:spacing w:val="-9"/>
        </w:rPr>
        <w:t>0 мин.</w:t>
      </w:r>
    </w:p>
    <w:p w14:paraId="1F31DE18" w14:textId="77777777" w:rsidR="00735448" w:rsidRDefault="00735448" w:rsidP="00094157">
      <w:pPr>
        <w:ind w:left="142" w:right="-2"/>
        <w:jc w:val="both"/>
      </w:pPr>
      <w:r w:rsidRPr="000A7480">
        <w:rPr>
          <w:bCs/>
        </w:rPr>
        <w:t xml:space="preserve">Место проведения: </w:t>
      </w:r>
      <w:r w:rsidR="0033210C">
        <w:rPr>
          <w:bCs/>
        </w:rPr>
        <w:t xml:space="preserve"> </w:t>
      </w:r>
      <w:r w:rsidR="00C1303E" w:rsidRPr="001B55B0">
        <w:rPr>
          <w:bCs/>
        </w:rPr>
        <w:t xml:space="preserve">г. Петропавловск-Камчатский, </w:t>
      </w:r>
      <w:r w:rsidR="00C1303E" w:rsidRPr="001B55B0">
        <w:t>просп. Карла Маркса, д. 35, каб. 405.</w:t>
      </w:r>
    </w:p>
    <w:p w14:paraId="5721F6B0" w14:textId="77777777" w:rsidR="00C1303E" w:rsidRPr="003139C0" w:rsidRDefault="00C1303E" w:rsidP="00094157">
      <w:pPr>
        <w:ind w:left="142" w:right="-2"/>
        <w:jc w:val="both"/>
        <w:rPr>
          <w:b/>
          <w:bCs/>
          <w:sz w:val="16"/>
          <w:szCs w:val="16"/>
        </w:rPr>
      </w:pPr>
    </w:p>
    <w:p w14:paraId="4D01B213" w14:textId="77777777" w:rsidR="00735448" w:rsidRPr="003139C0" w:rsidRDefault="00735448" w:rsidP="00094157">
      <w:pPr>
        <w:ind w:left="142" w:right="-2"/>
        <w:jc w:val="both"/>
        <w:rPr>
          <w:sz w:val="28"/>
          <w:szCs w:val="28"/>
        </w:rPr>
      </w:pPr>
      <w:r w:rsidRPr="003139C0">
        <w:rPr>
          <w:sz w:val="28"/>
          <w:szCs w:val="28"/>
        </w:rPr>
        <w:t>Присутствуют члены Совета Союза строителей Камчатки:</w:t>
      </w:r>
    </w:p>
    <w:p w14:paraId="55197192" w14:textId="77777777" w:rsidR="0052201E" w:rsidRPr="003139C0" w:rsidRDefault="0052201E" w:rsidP="00094157">
      <w:pPr>
        <w:spacing w:before="120"/>
        <w:ind w:left="142"/>
        <w:jc w:val="both"/>
        <w:rPr>
          <w:sz w:val="28"/>
          <w:szCs w:val="28"/>
        </w:rPr>
      </w:pPr>
      <w:r w:rsidRPr="003139C0">
        <w:rPr>
          <w:sz w:val="28"/>
          <w:szCs w:val="28"/>
        </w:rPr>
        <w:t xml:space="preserve">Брынзан В.А.   </w:t>
      </w:r>
      <w:r w:rsidR="00052D3C" w:rsidRPr="003139C0">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tbl>
      <w:tblPr>
        <w:tblStyle w:val="a3"/>
        <w:tblW w:w="1148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gridCol w:w="1026"/>
      </w:tblGrid>
      <w:tr w:rsidR="003139C0" w:rsidRPr="003139C0" w14:paraId="47C35865" w14:textId="77777777" w:rsidTr="000F4988">
        <w:trPr>
          <w:trHeight w:val="236"/>
        </w:trPr>
        <w:tc>
          <w:tcPr>
            <w:tcW w:w="10456" w:type="dxa"/>
          </w:tcPr>
          <w:p w14:paraId="4C26D2BE" w14:textId="3B9D125C" w:rsidR="003A69E7" w:rsidRPr="003139C0" w:rsidRDefault="003A69E7" w:rsidP="00094157">
            <w:pPr>
              <w:tabs>
                <w:tab w:val="left" w:pos="268"/>
              </w:tabs>
              <w:ind w:left="142" w:right="-2" w:firstLine="564"/>
              <w:jc w:val="both"/>
              <w:rPr>
                <w:sz w:val="28"/>
                <w:szCs w:val="28"/>
              </w:rPr>
            </w:pPr>
            <w:r w:rsidRPr="003139C0">
              <w:rPr>
                <w:sz w:val="28"/>
                <w:szCs w:val="28"/>
              </w:rPr>
              <w:t xml:space="preserve">Воронов Н.В. </w:t>
            </w:r>
            <w:r w:rsidR="00F356ED" w:rsidRPr="003139C0">
              <w:rPr>
                <w:sz w:val="28"/>
                <w:szCs w:val="28"/>
              </w:rPr>
              <w:t xml:space="preserve">   </w:t>
            </w:r>
            <w:r w:rsidRPr="003139C0">
              <w:rPr>
                <w:sz w:val="28"/>
                <w:szCs w:val="28"/>
              </w:rPr>
              <w:t xml:space="preserve"> -  генеральный директор ООО «Русский д</w:t>
            </w:r>
            <w:r w:rsidR="00CE48D7" w:rsidRPr="003139C0">
              <w:rPr>
                <w:sz w:val="28"/>
                <w:szCs w:val="28"/>
              </w:rPr>
              <w:t>в</w:t>
            </w:r>
            <w:r w:rsidRPr="003139C0">
              <w:rPr>
                <w:sz w:val="28"/>
                <w:szCs w:val="28"/>
              </w:rPr>
              <w:t>ор»</w:t>
            </w:r>
            <w:r w:rsidR="003F6C54" w:rsidRPr="003139C0">
              <w:rPr>
                <w:sz w:val="28"/>
                <w:szCs w:val="28"/>
              </w:rPr>
              <w:t>;</w:t>
            </w:r>
          </w:p>
          <w:p w14:paraId="4B756C95" w14:textId="38CA153A" w:rsidR="00F01739" w:rsidRPr="003139C0" w:rsidRDefault="00F01739" w:rsidP="00094157">
            <w:pPr>
              <w:tabs>
                <w:tab w:val="left" w:pos="268"/>
              </w:tabs>
              <w:ind w:left="142" w:right="-2" w:firstLine="564"/>
              <w:jc w:val="both"/>
              <w:rPr>
                <w:sz w:val="28"/>
                <w:szCs w:val="28"/>
              </w:rPr>
            </w:pPr>
            <w:r w:rsidRPr="003139C0">
              <w:rPr>
                <w:sz w:val="28"/>
                <w:szCs w:val="28"/>
              </w:rPr>
              <w:t>Ломакин Ю.В.   -  директор ООО «Устой-М»;</w:t>
            </w:r>
          </w:p>
          <w:p w14:paraId="086FA1A9" w14:textId="73E24DDA" w:rsidR="00C17DFD" w:rsidRPr="003139C0" w:rsidRDefault="00F01739" w:rsidP="00D85415">
            <w:pPr>
              <w:ind w:left="2832" w:right="-2" w:hanging="2126"/>
              <w:jc w:val="both"/>
              <w:rPr>
                <w:sz w:val="28"/>
                <w:szCs w:val="28"/>
              </w:rPr>
            </w:pPr>
            <w:r w:rsidRPr="003139C0">
              <w:rPr>
                <w:sz w:val="28"/>
                <w:szCs w:val="28"/>
              </w:rPr>
              <w:t>Пермяков С.В.</w:t>
            </w:r>
            <w:r w:rsidR="00D85415" w:rsidRPr="003139C0">
              <w:rPr>
                <w:sz w:val="28"/>
                <w:szCs w:val="28"/>
              </w:rPr>
              <w:t xml:space="preserve"> - ди</w:t>
            </w:r>
            <w:r w:rsidRPr="003139C0">
              <w:rPr>
                <w:sz w:val="28"/>
                <w:szCs w:val="28"/>
              </w:rPr>
              <w:t xml:space="preserve">ректор АО «Камчатское агентство по ипотечному и </w:t>
            </w:r>
            <w:r w:rsidR="00D85415" w:rsidRPr="003139C0">
              <w:rPr>
                <w:sz w:val="28"/>
                <w:szCs w:val="28"/>
              </w:rPr>
              <w:t xml:space="preserve"> </w:t>
            </w:r>
            <w:r w:rsidRPr="003139C0">
              <w:rPr>
                <w:sz w:val="28"/>
                <w:szCs w:val="28"/>
              </w:rPr>
              <w:t>жилищному кредитованию»;</w:t>
            </w:r>
          </w:p>
        </w:tc>
        <w:tc>
          <w:tcPr>
            <w:tcW w:w="1026" w:type="dxa"/>
          </w:tcPr>
          <w:p w14:paraId="133E9C41" w14:textId="77777777" w:rsidR="00D07F82" w:rsidRPr="003139C0" w:rsidRDefault="00D07F82" w:rsidP="00094157">
            <w:pPr>
              <w:ind w:left="142" w:right="-2"/>
              <w:rPr>
                <w:sz w:val="28"/>
                <w:szCs w:val="28"/>
                <w:lang w:eastAsia="ru-RU"/>
              </w:rPr>
            </w:pPr>
          </w:p>
          <w:p w14:paraId="3D9993AE" w14:textId="63FD2794" w:rsidR="00D85415" w:rsidRPr="003139C0" w:rsidRDefault="00D85415" w:rsidP="00094157">
            <w:pPr>
              <w:ind w:left="142" w:right="-2"/>
              <w:rPr>
                <w:sz w:val="28"/>
                <w:szCs w:val="28"/>
                <w:lang w:eastAsia="ru-RU"/>
              </w:rPr>
            </w:pPr>
            <w:r w:rsidRPr="003139C0">
              <w:rPr>
                <w:sz w:val="28"/>
                <w:szCs w:val="28"/>
                <w:lang w:eastAsia="ru-RU"/>
              </w:rPr>
              <w:t xml:space="preserve"> </w:t>
            </w:r>
          </w:p>
        </w:tc>
      </w:tr>
      <w:tr w:rsidR="003139C0" w:rsidRPr="003139C0" w14:paraId="78A9339D" w14:textId="77777777" w:rsidTr="000F4988">
        <w:trPr>
          <w:trHeight w:val="236"/>
        </w:trPr>
        <w:tc>
          <w:tcPr>
            <w:tcW w:w="10456" w:type="dxa"/>
          </w:tcPr>
          <w:p w14:paraId="2C2300E5" w14:textId="5A617C68" w:rsidR="00D07F82" w:rsidRPr="003139C0" w:rsidRDefault="00546F99" w:rsidP="00094157">
            <w:pPr>
              <w:tabs>
                <w:tab w:val="left" w:pos="268"/>
              </w:tabs>
              <w:ind w:left="706" w:right="-251"/>
              <w:rPr>
                <w:sz w:val="28"/>
                <w:szCs w:val="28"/>
              </w:rPr>
            </w:pPr>
            <w:r w:rsidRPr="003139C0">
              <w:rPr>
                <w:sz w:val="28"/>
                <w:szCs w:val="28"/>
              </w:rPr>
              <w:t xml:space="preserve">Орлов А.А. </w:t>
            </w:r>
            <w:r w:rsidRPr="003139C0">
              <w:rPr>
                <w:b/>
                <w:sz w:val="28"/>
                <w:szCs w:val="28"/>
              </w:rPr>
              <w:t xml:space="preserve"> </w:t>
            </w:r>
            <w:r w:rsidR="000F4988" w:rsidRPr="003139C0">
              <w:rPr>
                <w:b/>
                <w:sz w:val="28"/>
                <w:szCs w:val="28"/>
              </w:rPr>
              <w:t xml:space="preserve">       </w:t>
            </w:r>
            <w:r w:rsidR="00052D3C" w:rsidRPr="003139C0">
              <w:rPr>
                <w:b/>
                <w:sz w:val="28"/>
                <w:szCs w:val="28"/>
              </w:rPr>
              <w:t xml:space="preserve"> </w:t>
            </w:r>
            <w:r w:rsidR="000F4988" w:rsidRPr="003139C0">
              <w:rPr>
                <w:b/>
                <w:sz w:val="28"/>
                <w:szCs w:val="28"/>
              </w:rPr>
              <w:t>-</w:t>
            </w:r>
            <w:r w:rsidRPr="003139C0">
              <w:rPr>
                <w:sz w:val="28"/>
                <w:szCs w:val="28"/>
              </w:rPr>
              <w:t xml:space="preserve"> президент НП «Горнопромышленная ассоциация </w:t>
            </w:r>
            <w:r w:rsidR="00094157" w:rsidRPr="003139C0">
              <w:rPr>
                <w:sz w:val="28"/>
                <w:szCs w:val="28"/>
              </w:rPr>
              <w:t>Ка</w:t>
            </w:r>
            <w:r w:rsidRPr="003139C0">
              <w:rPr>
                <w:sz w:val="28"/>
                <w:szCs w:val="28"/>
              </w:rPr>
              <w:t>мчатки»;</w:t>
            </w:r>
          </w:p>
        </w:tc>
        <w:tc>
          <w:tcPr>
            <w:tcW w:w="1026" w:type="dxa"/>
          </w:tcPr>
          <w:p w14:paraId="55E621BD" w14:textId="77777777" w:rsidR="00D07F82" w:rsidRPr="003139C0" w:rsidRDefault="00D07F82" w:rsidP="00094157">
            <w:pPr>
              <w:ind w:left="142" w:right="-2"/>
              <w:jc w:val="both"/>
              <w:rPr>
                <w:sz w:val="28"/>
                <w:szCs w:val="28"/>
              </w:rPr>
            </w:pPr>
          </w:p>
        </w:tc>
      </w:tr>
      <w:tr w:rsidR="003139C0" w:rsidRPr="003139C0" w14:paraId="642241F7" w14:textId="77777777" w:rsidTr="000F4988">
        <w:trPr>
          <w:trHeight w:val="59"/>
        </w:trPr>
        <w:tc>
          <w:tcPr>
            <w:tcW w:w="10456" w:type="dxa"/>
          </w:tcPr>
          <w:p w14:paraId="0E2DF3B7" w14:textId="77777777" w:rsidR="00D07F82" w:rsidRPr="003139C0" w:rsidRDefault="00D07F82" w:rsidP="00094157">
            <w:pPr>
              <w:tabs>
                <w:tab w:val="left" w:pos="268"/>
              </w:tabs>
              <w:ind w:left="142" w:right="-2" w:firstLine="564"/>
              <w:jc w:val="both"/>
              <w:rPr>
                <w:rFonts w:eastAsia="Calibri"/>
                <w:sz w:val="28"/>
                <w:szCs w:val="28"/>
              </w:rPr>
            </w:pPr>
            <w:r w:rsidRPr="003139C0">
              <w:rPr>
                <w:rFonts w:eastAsia="Calibri"/>
                <w:sz w:val="28"/>
                <w:szCs w:val="28"/>
              </w:rPr>
              <w:t>Шевченко С.В.   -  директор ООО «СИГМА-К».</w:t>
            </w:r>
          </w:p>
          <w:p w14:paraId="5BD3F6F2" w14:textId="77777777" w:rsidR="003F6C54" w:rsidRPr="003139C0" w:rsidRDefault="003F6C54" w:rsidP="00094157">
            <w:pPr>
              <w:ind w:left="142" w:right="-108" w:firstLine="564"/>
              <w:jc w:val="both"/>
              <w:rPr>
                <w:sz w:val="28"/>
                <w:szCs w:val="28"/>
              </w:rPr>
            </w:pPr>
          </w:p>
          <w:p w14:paraId="3852FAB8" w14:textId="77777777" w:rsidR="002A1C70" w:rsidRPr="003139C0" w:rsidRDefault="002A1C70" w:rsidP="00094157">
            <w:pPr>
              <w:ind w:left="142" w:firstLine="564"/>
              <w:jc w:val="both"/>
              <w:rPr>
                <w:sz w:val="28"/>
                <w:szCs w:val="28"/>
              </w:rPr>
            </w:pPr>
            <w:r w:rsidRPr="003139C0">
              <w:rPr>
                <w:sz w:val="28"/>
                <w:szCs w:val="28"/>
              </w:rPr>
              <w:t>Прекращены полномочия члена Совета Союза строителей Камчатки</w:t>
            </w:r>
          </w:p>
          <w:p w14:paraId="626931F1" w14:textId="77777777" w:rsidR="002A1C70" w:rsidRPr="003139C0" w:rsidRDefault="002A1C70" w:rsidP="00094157">
            <w:pPr>
              <w:ind w:left="706"/>
              <w:jc w:val="both"/>
              <w:rPr>
                <w:sz w:val="28"/>
                <w:szCs w:val="28"/>
              </w:rPr>
            </w:pPr>
            <w:r w:rsidRPr="003139C0">
              <w:rPr>
                <w:sz w:val="28"/>
                <w:szCs w:val="28"/>
              </w:rPr>
              <w:t xml:space="preserve">с 26.03.2020 г. Полетаева В.В.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0F9EA920" w14:textId="48B8BE03" w:rsidR="002A1C70" w:rsidRPr="003139C0" w:rsidRDefault="002A1C70" w:rsidP="00094157">
            <w:pPr>
              <w:ind w:left="142" w:right="-108" w:firstLine="564"/>
              <w:jc w:val="both"/>
              <w:rPr>
                <w:sz w:val="28"/>
                <w:szCs w:val="28"/>
              </w:rPr>
            </w:pPr>
          </w:p>
          <w:p w14:paraId="29D0CCEA" w14:textId="0C8C4B21" w:rsidR="002A1C70" w:rsidRPr="003139C0" w:rsidRDefault="002A1C70" w:rsidP="00094157">
            <w:pPr>
              <w:ind w:left="706" w:right="-108"/>
              <w:jc w:val="both"/>
              <w:rPr>
                <w:sz w:val="28"/>
                <w:szCs w:val="28"/>
              </w:rPr>
            </w:pPr>
            <w:r w:rsidRPr="003139C0">
              <w:rPr>
                <w:sz w:val="28"/>
                <w:szCs w:val="28"/>
              </w:rPr>
              <w:t xml:space="preserve">Присутствуют </w:t>
            </w:r>
            <w:r w:rsidR="00007A90" w:rsidRPr="003139C0">
              <w:rPr>
                <w:sz w:val="28"/>
                <w:szCs w:val="28"/>
              </w:rPr>
              <w:t>6</w:t>
            </w:r>
            <w:r w:rsidRPr="003139C0">
              <w:rPr>
                <w:sz w:val="28"/>
                <w:szCs w:val="28"/>
              </w:rPr>
              <w:t xml:space="preserve"> членов Совета из 7. Кворум имеется.</w:t>
            </w:r>
          </w:p>
          <w:p w14:paraId="0F39ACE8" w14:textId="77777777" w:rsidR="00B26161" w:rsidRPr="003139C0" w:rsidRDefault="00B26161" w:rsidP="00094157">
            <w:pPr>
              <w:ind w:left="142" w:right="-108" w:firstLine="564"/>
              <w:jc w:val="both"/>
              <w:rPr>
                <w:sz w:val="28"/>
                <w:szCs w:val="28"/>
              </w:rPr>
            </w:pPr>
          </w:p>
        </w:tc>
        <w:tc>
          <w:tcPr>
            <w:tcW w:w="1026" w:type="dxa"/>
          </w:tcPr>
          <w:p w14:paraId="32AAF914" w14:textId="77777777" w:rsidR="00D07F82" w:rsidRPr="003139C0" w:rsidRDefault="00D07F82" w:rsidP="00094157">
            <w:pPr>
              <w:ind w:left="142" w:right="-2"/>
              <w:jc w:val="both"/>
              <w:rPr>
                <w:sz w:val="28"/>
                <w:szCs w:val="28"/>
              </w:rPr>
            </w:pPr>
          </w:p>
        </w:tc>
      </w:tr>
    </w:tbl>
    <w:p w14:paraId="1149886F" w14:textId="77777777" w:rsidR="00F51BDE" w:rsidRPr="003139C0" w:rsidRDefault="00735448" w:rsidP="00094157">
      <w:pPr>
        <w:ind w:left="142" w:right="-2"/>
        <w:jc w:val="both"/>
        <w:rPr>
          <w:sz w:val="28"/>
          <w:szCs w:val="28"/>
        </w:rPr>
      </w:pPr>
      <w:r w:rsidRPr="003139C0">
        <w:rPr>
          <w:sz w:val="28"/>
          <w:szCs w:val="28"/>
        </w:rPr>
        <w:t xml:space="preserve">Присутствуют </w:t>
      </w:r>
      <w:r w:rsidR="00AC00A2" w:rsidRPr="003139C0">
        <w:rPr>
          <w:sz w:val="28"/>
          <w:szCs w:val="28"/>
        </w:rPr>
        <w:t xml:space="preserve"> </w:t>
      </w:r>
      <w:r w:rsidRPr="003139C0">
        <w:rPr>
          <w:sz w:val="28"/>
          <w:szCs w:val="28"/>
        </w:rPr>
        <w:t>приглашенные:</w:t>
      </w:r>
    </w:p>
    <w:p w14:paraId="4D03CCC9" w14:textId="6D37F63B" w:rsidR="00CF7113" w:rsidRPr="003139C0" w:rsidRDefault="00CF7113" w:rsidP="00094157">
      <w:pPr>
        <w:ind w:left="142" w:right="-2"/>
        <w:jc w:val="both"/>
        <w:rPr>
          <w:sz w:val="28"/>
          <w:szCs w:val="28"/>
        </w:rPr>
      </w:pPr>
      <w:r w:rsidRPr="003139C0">
        <w:rPr>
          <w:sz w:val="28"/>
          <w:szCs w:val="28"/>
        </w:rPr>
        <w:t xml:space="preserve">Старов Г.Н. </w:t>
      </w:r>
      <w:r w:rsidR="000F4988" w:rsidRPr="003139C0">
        <w:rPr>
          <w:sz w:val="28"/>
          <w:szCs w:val="28"/>
        </w:rPr>
        <w:t xml:space="preserve">   </w:t>
      </w:r>
      <w:r w:rsidR="00593D91" w:rsidRPr="003139C0">
        <w:rPr>
          <w:sz w:val="28"/>
          <w:szCs w:val="28"/>
        </w:rPr>
        <w:t xml:space="preserve"> </w:t>
      </w:r>
      <w:r w:rsidR="003F6C54" w:rsidRPr="003139C0">
        <w:rPr>
          <w:sz w:val="28"/>
          <w:szCs w:val="28"/>
        </w:rPr>
        <w:t xml:space="preserve"> </w:t>
      </w:r>
      <w:r w:rsidRPr="003139C0">
        <w:rPr>
          <w:sz w:val="28"/>
          <w:szCs w:val="28"/>
        </w:rPr>
        <w:t xml:space="preserve">– </w:t>
      </w:r>
      <w:r w:rsidR="00430613" w:rsidRPr="003139C0">
        <w:rPr>
          <w:sz w:val="28"/>
          <w:szCs w:val="28"/>
        </w:rPr>
        <w:t xml:space="preserve"> </w:t>
      </w:r>
      <w:r w:rsidRPr="003139C0">
        <w:rPr>
          <w:sz w:val="28"/>
          <w:szCs w:val="28"/>
        </w:rPr>
        <w:t>президент Союза строителей Камчатки;</w:t>
      </w:r>
    </w:p>
    <w:p w14:paraId="25D41948" w14:textId="23549F45" w:rsidR="000F4988" w:rsidRPr="003139C0" w:rsidRDefault="00EF13A5" w:rsidP="00094157">
      <w:pPr>
        <w:ind w:left="142" w:right="-2"/>
        <w:jc w:val="both"/>
        <w:rPr>
          <w:sz w:val="28"/>
          <w:szCs w:val="28"/>
        </w:rPr>
      </w:pPr>
      <w:r w:rsidRPr="003139C0">
        <w:rPr>
          <w:sz w:val="28"/>
          <w:szCs w:val="28"/>
        </w:rPr>
        <w:t xml:space="preserve">Новикова Н.И. – </w:t>
      </w:r>
      <w:r w:rsidR="00430613" w:rsidRPr="003139C0">
        <w:rPr>
          <w:sz w:val="28"/>
          <w:szCs w:val="28"/>
        </w:rPr>
        <w:t xml:space="preserve"> </w:t>
      </w:r>
      <w:r w:rsidR="00CF7113" w:rsidRPr="003139C0">
        <w:rPr>
          <w:sz w:val="28"/>
          <w:szCs w:val="28"/>
        </w:rPr>
        <w:t>заместитель</w:t>
      </w:r>
      <w:r w:rsidR="00F12635" w:rsidRPr="003139C0">
        <w:rPr>
          <w:sz w:val="28"/>
          <w:szCs w:val="28"/>
        </w:rPr>
        <w:t xml:space="preserve"> президента</w:t>
      </w:r>
      <w:r w:rsidR="00CF7113" w:rsidRPr="003139C0">
        <w:rPr>
          <w:sz w:val="28"/>
          <w:szCs w:val="28"/>
        </w:rPr>
        <w:t xml:space="preserve"> – начальник отдела контроля </w:t>
      </w:r>
      <w:r w:rsidR="00F12635" w:rsidRPr="003139C0">
        <w:rPr>
          <w:sz w:val="28"/>
          <w:szCs w:val="28"/>
        </w:rPr>
        <w:t xml:space="preserve">Союза </w:t>
      </w:r>
    </w:p>
    <w:p w14:paraId="54DAA5F6" w14:textId="16EE2C59" w:rsidR="00664E23" w:rsidRPr="003139C0" w:rsidRDefault="000F4988" w:rsidP="00094157">
      <w:pPr>
        <w:ind w:left="142" w:right="-2"/>
        <w:jc w:val="both"/>
        <w:rPr>
          <w:sz w:val="28"/>
          <w:szCs w:val="28"/>
        </w:rPr>
      </w:pPr>
      <w:r w:rsidRPr="003139C0">
        <w:rPr>
          <w:sz w:val="28"/>
          <w:szCs w:val="28"/>
        </w:rPr>
        <w:t xml:space="preserve">                            </w:t>
      </w:r>
      <w:r w:rsidR="00430613" w:rsidRPr="003139C0">
        <w:rPr>
          <w:sz w:val="28"/>
          <w:szCs w:val="28"/>
        </w:rPr>
        <w:t xml:space="preserve">  </w:t>
      </w:r>
      <w:r w:rsidR="00593D91" w:rsidRPr="003139C0">
        <w:rPr>
          <w:sz w:val="28"/>
          <w:szCs w:val="28"/>
        </w:rPr>
        <w:t xml:space="preserve"> </w:t>
      </w:r>
      <w:r w:rsidR="00F12635" w:rsidRPr="003139C0">
        <w:rPr>
          <w:sz w:val="28"/>
          <w:szCs w:val="28"/>
        </w:rPr>
        <w:t>строителей Камчатки</w:t>
      </w:r>
      <w:r w:rsidR="002A1C70" w:rsidRPr="003139C0">
        <w:rPr>
          <w:sz w:val="28"/>
          <w:szCs w:val="28"/>
        </w:rPr>
        <w:t>.</w:t>
      </w:r>
    </w:p>
    <w:p w14:paraId="5B1E4028" w14:textId="77777777" w:rsidR="00701976" w:rsidRPr="003139C0" w:rsidRDefault="00701976" w:rsidP="00094157">
      <w:pPr>
        <w:ind w:left="142" w:right="-2"/>
        <w:jc w:val="both"/>
        <w:rPr>
          <w:sz w:val="28"/>
          <w:szCs w:val="28"/>
        </w:rPr>
      </w:pPr>
    </w:p>
    <w:p w14:paraId="32901AD8" w14:textId="77777777" w:rsidR="00701976" w:rsidRPr="003139C0" w:rsidRDefault="00701976" w:rsidP="00094157">
      <w:pPr>
        <w:ind w:left="142" w:right="-2"/>
        <w:jc w:val="both"/>
        <w:rPr>
          <w:sz w:val="28"/>
          <w:szCs w:val="28"/>
        </w:rPr>
      </w:pPr>
      <w:r w:rsidRPr="003139C0">
        <w:rPr>
          <w:sz w:val="28"/>
          <w:szCs w:val="28"/>
        </w:rPr>
        <w:t xml:space="preserve">Председатель заседания </w:t>
      </w:r>
      <w:r w:rsidR="00C17DFD" w:rsidRPr="003139C0">
        <w:rPr>
          <w:sz w:val="28"/>
          <w:szCs w:val="28"/>
        </w:rPr>
        <w:t>–</w:t>
      </w:r>
      <w:r w:rsidRPr="003139C0">
        <w:rPr>
          <w:sz w:val="28"/>
          <w:szCs w:val="28"/>
        </w:rPr>
        <w:t xml:space="preserve"> </w:t>
      </w:r>
      <w:r w:rsidR="00C17DFD" w:rsidRPr="003139C0">
        <w:rPr>
          <w:sz w:val="28"/>
          <w:szCs w:val="28"/>
        </w:rPr>
        <w:t>Н.В. Воронов</w:t>
      </w:r>
      <w:r w:rsidRPr="003139C0">
        <w:rPr>
          <w:sz w:val="28"/>
          <w:szCs w:val="28"/>
        </w:rPr>
        <w:t>, секретарь - С.В. Шевченко.</w:t>
      </w:r>
    </w:p>
    <w:tbl>
      <w:tblPr>
        <w:tblStyle w:val="a3"/>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3139C0" w:rsidRPr="003139C0" w14:paraId="5FE2306F" w14:textId="77777777" w:rsidTr="00A13EF9">
        <w:trPr>
          <w:trHeight w:val="282"/>
        </w:trPr>
        <w:tc>
          <w:tcPr>
            <w:tcW w:w="10206" w:type="dxa"/>
          </w:tcPr>
          <w:p w14:paraId="5D62A1EA" w14:textId="77777777" w:rsidR="00735448" w:rsidRPr="003139C0" w:rsidRDefault="00735448" w:rsidP="00094157">
            <w:pPr>
              <w:ind w:left="142" w:right="-2"/>
              <w:jc w:val="both"/>
              <w:rPr>
                <w:sz w:val="28"/>
                <w:szCs w:val="28"/>
              </w:rPr>
            </w:pPr>
          </w:p>
          <w:p w14:paraId="2BEA78DB" w14:textId="77777777" w:rsidR="00B26161" w:rsidRPr="003139C0" w:rsidRDefault="00B26161" w:rsidP="00094157">
            <w:pPr>
              <w:ind w:left="598" w:right="-2"/>
              <w:jc w:val="both"/>
              <w:rPr>
                <w:sz w:val="28"/>
                <w:szCs w:val="28"/>
              </w:rPr>
            </w:pPr>
            <w:r w:rsidRPr="003139C0">
              <w:rPr>
                <w:sz w:val="28"/>
                <w:szCs w:val="28"/>
              </w:rPr>
              <w:t xml:space="preserve">СЛУШАЛИ: председателя Совета </w:t>
            </w:r>
            <w:r w:rsidR="00430613" w:rsidRPr="003139C0">
              <w:rPr>
                <w:sz w:val="28"/>
                <w:szCs w:val="28"/>
              </w:rPr>
              <w:t>Воронова Н</w:t>
            </w:r>
            <w:r w:rsidR="00CE48D7" w:rsidRPr="003139C0">
              <w:rPr>
                <w:sz w:val="28"/>
                <w:szCs w:val="28"/>
              </w:rPr>
              <w:t>.В</w:t>
            </w:r>
            <w:r w:rsidR="00430613" w:rsidRPr="003139C0">
              <w:rPr>
                <w:sz w:val="28"/>
                <w:szCs w:val="28"/>
              </w:rPr>
              <w:t>.</w:t>
            </w:r>
            <w:r w:rsidRPr="003139C0">
              <w:rPr>
                <w:sz w:val="28"/>
                <w:szCs w:val="28"/>
              </w:rPr>
              <w:t>, открывшего заседани</w:t>
            </w:r>
            <w:r w:rsidR="00430613" w:rsidRPr="003139C0">
              <w:rPr>
                <w:sz w:val="28"/>
                <w:szCs w:val="28"/>
              </w:rPr>
              <w:t>е</w:t>
            </w:r>
            <w:r w:rsidRPr="003139C0">
              <w:rPr>
                <w:sz w:val="28"/>
                <w:szCs w:val="28"/>
              </w:rPr>
              <w:t xml:space="preserve"> Совета и предложившего утвердить повестку заседания.</w:t>
            </w:r>
          </w:p>
          <w:p w14:paraId="5D2B4425" w14:textId="77777777" w:rsidR="00A13EF9" w:rsidRPr="003139C0" w:rsidRDefault="00A13EF9" w:rsidP="00094157">
            <w:pPr>
              <w:ind w:left="142" w:right="-2"/>
              <w:jc w:val="both"/>
              <w:rPr>
                <w:sz w:val="28"/>
                <w:szCs w:val="28"/>
              </w:rPr>
            </w:pPr>
          </w:p>
        </w:tc>
      </w:tr>
    </w:tbl>
    <w:p w14:paraId="0368E8DF" w14:textId="77777777" w:rsidR="001C717A" w:rsidRPr="003139C0" w:rsidRDefault="00735448" w:rsidP="00094157">
      <w:pPr>
        <w:suppressAutoHyphens w:val="0"/>
        <w:spacing w:after="120"/>
        <w:ind w:left="142"/>
        <w:jc w:val="both"/>
        <w:rPr>
          <w:rFonts w:eastAsia="Arial Unicode MS"/>
          <w:kern w:val="1"/>
          <w:sz w:val="28"/>
          <w:szCs w:val="28"/>
        </w:rPr>
      </w:pPr>
      <w:r w:rsidRPr="003139C0">
        <w:rPr>
          <w:sz w:val="28"/>
          <w:szCs w:val="28"/>
        </w:rPr>
        <w:t>ПОВЕСТКА ЗАСЕДАНИЯ:</w:t>
      </w:r>
    </w:p>
    <w:p w14:paraId="0ACCC8AA" w14:textId="77777777" w:rsidR="005E6CB0" w:rsidRPr="003139C0" w:rsidRDefault="005E6CB0" w:rsidP="00F54C12">
      <w:pPr>
        <w:numPr>
          <w:ilvl w:val="0"/>
          <w:numId w:val="6"/>
        </w:numPr>
        <w:tabs>
          <w:tab w:val="left" w:pos="142"/>
        </w:tabs>
        <w:suppressAutoHyphens w:val="0"/>
        <w:spacing w:before="240"/>
        <w:ind w:left="142" w:firstLine="0"/>
        <w:contextualSpacing/>
        <w:jc w:val="both"/>
        <w:rPr>
          <w:rFonts w:eastAsia="Arial Unicode MS"/>
          <w:kern w:val="1"/>
          <w:sz w:val="28"/>
          <w:szCs w:val="28"/>
        </w:rPr>
      </w:pPr>
      <w:r w:rsidRPr="003139C0">
        <w:rPr>
          <w:rFonts w:eastAsia="Arial Unicode MS"/>
          <w:kern w:val="1"/>
          <w:sz w:val="28"/>
          <w:szCs w:val="28"/>
        </w:rPr>
        <w:t>О внесении изменений в реестр членов Союза строителей Камчатки.</w:t>
      </w:r>
    </w:p>
    <w:p w14:paraId="6D3ADF7F" w14:textId="4DBF978F" w:rsidR="005E6CB0" w:rsidRPr="003139C0" w:rsidRDefault="005E6CB0" w:rsidP="00564815">
      <w:pPr>
        <w:tabs>
          <w:tab w:val="left" w:pos="709"/>
        </w:tabs>
        <w:suppressAutoHyphens w:val="0"/>
        <w:ind w:left="142"/>
        <w:jc w:val="both"/>
        <w:rPr>
          <w:rFonts w:eastAsia="Arial Unicode MS"/>
          <w:kern w:val="1"/>
          <w:sz w:val="28"/>
          <w:szCs w:val="28"/>
        </w:rPr>
      </w:pPr>
      <w:r w:rsidRPr="003139C0">
        <w:rPr>
          <w:rFonts w:eastAsia="Arial Unicode MS"/>
          <w:kern w:val="1"/>
          <w:sz w:val="28"/>
          <w:szCs w:val="28"/>
        </w:rPr>
        <w:t xml:space="preserve">    </w:t>
      </w:r>
      <w:r w:rsidR="00564815" w:rsidRPr="003139C0">
        <w:rPr>
          <w:rFonts w:eastAsia="Arial Unicode MS"/>
          <w:kern w:val="1"/>
          <w:sz w:val="28"/>
          <w:szCs w:val="28"/>
        </w:rPr>
        <w:t xml:space="preserve">  </w:t>
      </w:r>
      <w:r w:rsidRPr="003139C0">
        <w:rPr>
          <w:rFonts w:eastAsia="Arial Unicode MS"/>
          <w:kern w:val="1"/>
          <w:sz w:val="28"/>
          <w:szCs w:val="28"/>
        </w:rPr>
        <w:t>Докладчик  Новикова Н.И.</w:t>
      </w:r>
    </w:p>
    <w:p w14:paraId="7BA1E9F6" w14:textId="4388E55D" w:rsidR="00CE0AC7" w:rsidRPr="003139C0" w:rsidRDefault="00E101EC" w:rsidP="00F54C12">
      <w:pPr>
        <w:tabs>
          <w:tab w:val="left" w:pos="284"/>
        </w:tabs>
        <w:suppressAutoHyphens w:val="0"/>
        <w:ind w:left="142"/>
        <w:jc w:val="both"/>
        <w:rPr>
          <w:rFonts w:eastAsia="Arial Unicode MS"/>
          <w:kern w:val="1"/>
          <w:sz w:val="28"/>
          <w:szCs w:val="28"/>
        </w:rPr>
      </w:pPr>
      <w:r w:rsidRPr="003139C0">
        <w:rPr>
          <w:rFonts w:eastAsia="Arial Unicode MS"/>
          <w:kern w:val="1"/>
          <w:sz w:val="28"/>
          <w:szCs w:val="28"/>
        </w:rPr>
        <w:t>2</w:t>
      </w:r>
      <w:r w:rsidR="00DA4F69" w:rsidRPr="003139C0">
        <w:rPr>
          <w:rFonts w:eastAsia="Arial Unicode MS"/>
          <w:kern w:val="1"/>
          <w:sz w:val="28"/>
          <w:szCs w:val="28"/>
        </w:rPr>
        <w:t xml:space="preserve">. </w:t>
      </w:r>
      <w:r w:rsidR="00531EEF" w:rsidRPr="003139C0">
        <w:rPr>
          <w:rFonts w:eastAsia="Arial Unicode MS"/>
          <w:kern w:val="1"/>
          <w:sz w:val="28"/>
          <w:szCs w:val="28"/>
        </w:rPr>
        <w:t>О назначении аудиторской организации для проверки ведения бухгалтерского учета и финансовой (бухгалтерской) отчетности Союза строителей Камчатки в 202</w:t>
      </w:r>
      <w:r w:rsidR="00632EC7" w:rsidRPr="003139C0">
        <w:rPr>
          <w:rFonts w:eastAsia="Arial Unicode MS"/>
          <w:kern w:val="1"/>
          <w:sz w:val="28"/>
          <w:szCs w:val="28"/>
        </w:rPr>
        <w:t>1</w:t>
      </w:r>
      <w:r w:rsidR="00531EEF" w:rsidRPr="003139C0">
        <w:rPr>
          <w:rFonts w:eastAsia="Arial Unicode MS"/>
          <w:kern w:val="1"/>
          <w:sz w:val="28"/>
          <w:szCs w:val="28"/>
        </w:rPr>
        <w:t xml:space="preserve"> г.</w:t>
      </w:r>
    </w:p>
    <w:p w14:paraId="0D9977A2" w14:textId="1C280B74" w:rsidR="00DA4F69" w:rsidRPr="003139C0" w:rsidRDefault="00DA4F69" w:rsidP="00F54C12">
      <w:pPr>
        <w:tabs>
          <w:tab w:val="left" w:pos="284"/>
        </w:tabs>
        <w:suppressAutoHyphens w:val="0"/>
        <w:ind w:left="142"/>
        <w:jc w:val="both"/>
        <w:rPr>
          <w:rFonts w:eastAsia="Arial Unicode MS"/>
          <w:kern w:val="1"/>
          <w:sz w:val="28"/>
          <w:szCs w:val="28"/>
        </w:rPr>
      </w:pPr>
      <w:r w:rsidRPr="003139C0">
        <w:rPr>
          <w:rFonts w:eastAsia="Arial Unicode MS"/>
          <w:kern w:val="1"/>
          <w:sz w:val="28"/>
          <w:szCs w:val="28"/>
        </w:rPr>
        <w:t xml:space="preserve"> </w:t>
      </w:r>
      <w:r w:rsidR="00094157" w:rsidRPr="003139C0">
        <w:rPr>
          <w:rFonts w:eastAsia="Arial Unicode MS"/>
          <w:kern w:val="1"/>
          <w:sz w:val="28"/>
          <w:szCs w:val="28"/>
        </w:rPr>
        <w:t xml:space="preserve">   </w:t>
      </w:r>
      <w:r w:rsidR="00564815" w:rsidRPr="003139C0">
        <w:rPr>
          <w:rFonts w:eastAsia="Arial Unicode MS"/>
          <w:kern w:val="1"/>
          <w:sz w:val="28"/>
          <w:szCs w:val="28"/>
        </w:rPr>
        <w:t xml:space="preserve">  </w:t>
      </w:r>
      <w:r w:rsidRPr="003139C0">
        <w:rPr>
          <w:rFonts w:eastAsia="Arial Unicode MS"/>
          <w:kern w:val="1"/>
          <w:sz w:val="28"/>
          <w:szCs w:val="28"/>
        </w:rPr>
        <w:t xml:space="preserve">Докладчик </w:t>
      </w:r>
      <w:r w:rsidR="003C49EB" w:rsidRPr="003139C0">
        <w:rPr>
          <w:rFonts w:eastAsia="Arial Unicode MS"/>
          <w:kern w:val="1"/>
          <w:sz w:val="28"/>
          <w:szCs w:val="28"/>
        </w:rPr>
        <w:t>Старов Г.Н.</w:t>
      </w:r>
      <w:r w:rsidRPr="003139C0">
        <w:rPr>
          <w:rFonts w:eastAsia="Arial Unicode MS"/>
          <w:kern w:val="1"/>
          <w:sz w:val="28"/>
          <w:szCs w:val="28"/>
        </w:rPr>
        <w:t xml:space="preserve">  </w:t>
      </w:r>
    </w:p>
    <w:p w14:paraId="0DB73F78" w14:textId="77777777" w:rsidR="00564815" w:rsidRPr="003139C0" w:rsidRDefault="00E101EC" w:rsidP="00F54C12">
      <w:pPr>
        <w:suppressAutoHyphens w:val="0"/>
        <w:ind w:left="142"/>
        <w:jc w:val="both"/>
        <w:rPr>
          <w:rFonts w:eastAsia="Arial Unicode MS"/>
          <w:spacing w:val="6"/>
          <w:kern w:val="1"/>
          <w:sz w:val="28"/>
          <w:szCs w:val="28"/>
        </w:rPr>
      </w:pPr>
      <w:r w:rsidRPr="003139C0">
        <w:rPr>
          <w:sz w:val="28"/>
          <w:szCs w:val="28"/>
        </w:rPr>
        <w:t>3</w:t>
      </w:r>
      <w:r w:rsidR="004850D8" w:rsidRPr="003139C0">
        <w:rPr>
          <w:sz w:val="28"/>
          <w:szCs w:val="28"/>
        </w:rPr>
        <w:t xml:space="preserve">. </w:t>
      </w:r>
      <w:r w:rsidR="00F54C12" w:rsidRPr="003139C0">
        <w:rPr>
          <w:rFonts w:eastAsia="Arial Unicode MS"/>
          <w:kern w:val="1"/>
          <w:sz w:val="28"/>
          <w:szCs w:val="28"/>
        </w:rPr>
        <w:t xml:space="preserve">Об утверждении планов проведения в 2021 году контрольных проверок членов Союза  строителей Камчатки. </w:t>
      </w:r>
      <w:r w:rsidR="00F54C12" w:rsidRPr="003139C0">
        <w:rPr>
          <w:rFonts w:eastAsia="Arial Unicode MS"/>
          <w:spacing w:val="6"/>
          <w:kern w:val="1"/>
          <w:sz w:val="28"/>
          <w:szCs w:val="28"/>
        </w:rPr>
        <w:t xml:space="preserve">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w:t>
      </w:r>
    </w:p>
    <w:p w14:paraId="19A04344" w14:textId="77777777" w:rsidR="00564815" w:rsidRPr="003139C0" w:rsidRDefault="00564815" w:rsidP="00F54C12">
      <w:pPr>
        <w:suppressAutoHyphens w:val="0"/>
        <w:ind w:left="142"/>
        <w:jc w:val="both"/>
        <w:rPr>
          <w:rFonts w:eastAsia="Arial Unicode MS"/>
          <w:spacing w:val="6"/>
          <w:kern w:val="1"/>
          <w:sz w:val="28"/>
          <w:szCs w:val="28"/>
        </w:rPr>
      </w:pPr>
      <w:r w:rsidRPr="003139C0">
        <w:rPr>
          <w:rFonts w:eastAsia="Arial Unicode MS"/>
          <w:spacing w:val="6"/>
          <w:kern w:val="1"/>
          <w:sz w:val="28"/>
          <w:szCs w:val="28"/>
        </w:rPr>
        <w:br w:type="column"/>
      </w:r>
    </w:p>
    <w:p w14:paraId="544A15A5" w14:textId="53164D4C" w:rsidR="00F54C12" w:rsidRPr="003139C0" w:rsidRDefault="00F54C12" w:rsidP="00F54C12">
      <w:pPr>
        <w:suppressAutoHyphens w:val="0"/>
        <w:ind w:left="142"/>
        <w:jc w:val="both"/>
        <w:rPr>
          <w:rFonts w:eastAsia="Arial Unicode MS"/>
          <w:kern w:val="1"/>
          <w:sz w:val="28"/>
          <w:szCs w:val="28"/>
        </w:rPr>
      </w:pPr>
      <w:r w:rsidRPr="003139C0">
        <w:rPr>
          <w:rFonts w:eastAsia="Arial Unicode MS"/>
          <w:spacing w:val="6"/>
          <w:kern w:val="1"/>
          <w:sz w:val="28"/>
          <w:szCs w:val="28"/>
        </w:rPr>
        <w:t>ремонте    особо   опасных, технически сложных и уникальных объектов.</w:t>
      </w:r>
    </w:p>
    <w:p w14:paraId="392D32C2" w14:textId="72679587" w:rsidR="00F54C12" w:rsidRPr="003139C0" w:rsidRDefault="00F54C12" w:rsidP="00564815">
      <w:pPr>
        <w:tabs>
          <w:tab w:val="left" w:pos="709"/>
        </w:tabs>
        <w:suppressAutoHyphens w:val="0"/>
        <w:ind w:left="142"/>
        <w:jc w:val="both"/>
        <w:rPr>
          <w:rFonts w:eastAsia="Arial Unicode MS"/>
          <w:kern w:val="1"/>
          <w:sz w:val="28"/>
          <w:szCs w:val="28"/>
        </w:rPr>
      </w:pPr>
      <w:r w:rsidRPr="003139C0">
        <w:rPr>
          <w:rFonts w:eastAsia="Arial Unicode MS"/>
          <w:kern w:val="1"/>
          <w:sz w:val="28"/>
          <w:szCs w:val="28"/>
        </w:rPr>
        <w:t xml:space="preserve">    </w:t>
      </w:r>
      <w:r w:rsidR="00564815" w:rsidRPr="003139C0">
        <w:rPr>
          <w:rFonts w:eastAsia="Arial Unicode MS"/>
          <w:kern w:val="1"/>
          <w:sz w:val="28"/>
          <w:szCs w:val="28"/>
        </w:rPr>
        <w:t xml:space="preserve">   </w:t>
      </w:r>
      <w:r w:rsidRPr="003139C0">
        <w:rPr>
          <w:rFonts w:eastAsia="Arial Unicode MS"/>
          <w:kern w:val="1"/>
          <w:sz w:val="28"/>
          <w:szCs w:val="28"/>
        </w:rPr>
        <w:t xml:space="preserve">Докладчик Старов Г.Н.  </w:t>
      </w:r>
    </w:p>
    <w:p w14:paraId="6CDEF114" w14:textId="160111D3" w:rsidR="00AF7855" w:rsidRPr="003139C0" w:rsidRDefault="00E101EC" w:rsidP="00F54C12">
      <w:pPr>
        <w:suppressAutoHyphens w:val="0"/>
        <w:ind w:left="142"/>
        <w:jc w:val="both"/>
        <w:rPr>
          <w:rFonts w:eastAsia="Arial Unicode MS"/>
          <w:kern w:val="1"/>
          <w:sz w:val="28"/>
          <w:szCs w:val="28"/>
        </w:rPr>
      </w:pPr>
      <w:r w:rsidRPr="003139C0">
        <w:rPr>
          <w:rFonts w:eastAsia="Arial Unicode MS"/>
          <w:kern w:val="1"/>
          <w:sz w:val="28"/>
          <w:szCs w:val="28"/>
        </w:rPr>
        <w:t>4</w:t>
      </w:r>
      <w:r w:rsidR="004C4203" w:rsidRPr="003139C0">
        <w:rPr>
          <w:rFonts w:eastAsia="Arial Unicode MS"/>
          <w:kern w:val="1"/>
          <w:sz w:val="28"/>
          <w:szCs w:val="28"/>
        </w:rPr>
        <w:t xml:space="preserve">. </w:t>
      </w:r>
      <w:r w:rsidR="00753834" w:rsidRPr="003139C0">
        <w:rPr>
          <w:rFonts w:eastAsia="Arial Unicode MS"/>
          <w:kern w:val="1"/>
          <w:sz w:val="28"/>
          <w:szCs w:val="28"/>
        </w:rPr>
        <w:t>Об изменении персонального состава Контрольной комиссии Союза строителей Камчатки, утверждённого Протоколом Совета № 06 от 20.03.2019 г.</w:t>
      </w:r>
    </w:p>
    <w:p w14:paraId="0C2BAE21" w14:textId="63009E64" w:rsidR="00593D91" w:rsidRPr="003139C0" w:rsidRDefault="00593D91" w:rsidP="00F54C12">
      <w:pPr>
        <w:suppressAutoHyphens w:val="0"/>
        <w:ind w:left="142"/>
        <w:jc w:val="both"/>
        <w:rPr>
          <w:rFonts w:eastAsia="Arial Unicode MS"/>
          <w:kern w:val="1"/>
          <w:sz w:val="28"/>
          <w:szCs w:val="28"/>
        </w:rPr>
      </w:pPr>
      <w:r w:rsidRPr="003139C0">
        <w:rPr>
          <w:rFonts w:eastAsia="Arial Unicode MS"/>
          <w:kern w:val="1"/>
          <w:sz w:val="28"/>
          <w:szCs w:val="28"/>
        </w:rPr>
        <w:t xml:space="preserve">    </w:t>
      </w:r>
      <w:r w:rsidR="00564815" w:rsidRPr="003139C0">
        <w:rPr>
          <w:rFonts w:eastAsia="Arial Unicode MS"/>
          <w:kern w:val="1"/>
          <w:sz w:val="28"/>
          <w:szCs w:val="28"/>
        </w:rPr>
        <w:t xml:space="preserve">   </w:t>
      </w:r>
      <w:r w:rsidRPr="003139C0">
        <w:rPr>
          <w:rFonts w:eastAsia="Arial Unicode MS"/>
          <w:kern w:val="1"/>
          <w:sz w:val="28"/>
          <w:szCs w:val="28"/>
        </w:rPr>
        <w:t xml:space="preserve">Докладчик  </w:t>
      </w:r>
      <w:r w:rsidR="009E62B4" w:rsidRPr="003139C0">
        <w:rPr>
          <w:rFonts w:eastAsia="Arial Unicode MS"/>
          <w:kern w:val="1"/>
          <w:sz w:val="28"/>
          <w:szCs w:val="28"/>
        </w:rPr>
        <w:t>Воронов Н.В.</w:t>
      </w:r>
    </w:p>
    <w:p w14:paraId="11681E96" w14:textId="44CA48D6" w:rsidR="009D0388" w:rsidRPr="003139C0" w:rsidRDefault="00E101EC" w:rsidP="00F54C12">
      <w:pPr>
        <w:suppressAutoHyphens w:val="0"/>
        <w:ind w:left="142"/>
        <w:jc w:val="both"/>
        <w:rPr>
          <w:sz w:val="28"/>
          <w:szCs w:val="28"/>
        </w:rPr>
      </w:pPr>
      <w:r w:rsidRPr="003139C0">
        <w:rPr>
          <w:rFonts w:eastAsia="Arial Unicode MS"/>
          <w:kern w:val="1"/>
          <w:sz w:val="28"/>
          <w:szCs w:val="28"/>
        </w:rPr>
        <w:t>5</w:t>
      </w:r>
      <w:r w:rsidR="009D0388" w:rsidRPr="003139C0">
        <w:rPr>
          <w:rFonts w:eastAsia="Arial Unicode MS"/>
          <w:kern w:val="1"/>
          <w:sz w:val="28"/>
          <w:szCs w:val="28"/>
        </w:rPr>
        <w:t xml:space="preserve">. </w:t>
      </w:r>
      <w:r w:rsidR="009D0388" w:rsidRPr="003139C0">
        <w:rPr>
          <w:sz w:val="28"/>
          <w:szCs w:val="28"/>
        </w:rPr>
        <w:t>Разное.</w:t>
      </w:r>
    </w:p>
    <w:p w14:paraId="181EBBE2" w14:textId="6E1A9208" w:rsidR="005204B3" w:rsidRPr="003139C0" w:rsidRDefault="005204B3" w:rsidP="00094157">
      <w:pPr>
        <w:suppressAutoHyphens w:val="0"/>
        <w:ind w:left="142"/>
        <w:jc w:val="both"/>
        <w:rPr>
          <w:rFonts w:eastAsia="Arial Unicode MS"/>
          <w:kern w:val="1"/>
          <w:sz w:val="28"/>
          <w:szCs w:val="28"/>
        </w:rPr>
      </w:pPr>
    </w:p>
    <w:p w14:paraId="3FD3856D" w14:textId="77777777" w:rsidR="00B26161" w:rsidRPr="003139C0" w:rsidRDefault="00B26161" w:rsidP="00094157">
      <w:pPr>
        <w:pStyle w:val="a4"/>
        <w:suppressAutoHyphens w:val="0"/>
        <w:ind w:left="142" w:right="-2"/>
        <w:jc w:val="both"/>
        <w:rPr>
          <w:rFonts w:eastAsia="Arial Unicode MS"/>
          <w:kern w:val="1"/>
          <w:sz w:val="28"/>
          <w:szCs w:val="28"/>
        </w:rPr>
      </w:pPr>
      <w:r w:rsidRPr="003139C0">
        <w:rPr>
          <w:rFonts w:eastAsia="Arial Unicode MS"/>
          <w:kern w:val="1"/>
          <w:sz w:val="28"/>
          <w:szCs w:val="28"/>
        </w:rPr>
        <w:t>РЕШИЛИ:</w:t>
      </w:r>
      <w:r w:rsidR="00741AA3" w:rsidRPr="003139C0">
        <w:rPr>
          <w:rFonts w:eastAsia="Arial Unicode MS"/>
          <w:kern w:val="1"/>
          <w:sz w:val="28"/>
          <w:szCs w:val="28"/>
        </w:rPr>
        <w:t xml:space="preserve"> </w:t>
      </w:r>
      <w:r w:rsidR="00540CDC" w:rsidRPr="003139C0">
        <w:rPr>
          <w:rFonts w:eastAsia="Arial Unicode MS"/>
          <w:kern w:val="1"/>
          <w:sz w:val="28"/>
          <w:szCs w:val="28"/>
        </w:rPr>
        <w:t xml:space="preserve"> </w:t>
      </w:r>
      <w:r w:rsidR="00741AA3" w:rsidRPr="003139C0">
        <w:rPr>
          <w:rFonts w:eastAsia="Arial Unicode MS"/>
          <w:kern w:val="1"/>
          <w:sz w:val="28"/>
          <w:szCs w:val="28"/>
        </w:rPr>
        <w:t>Утвердить повестку настоящего заседания Совета.</w:t>
      </w:r>
    </w:p>
    <w:p w14:paraId="30B27580" w14:textId="726E90AF" w:rsidR="00741AA3" w:rsidRPr="003139C0" w:rsidRDefault="00741AA3" w:rsidP="00094157">
      <w:pPr>
        <w:tabs>
          <w:tab w:val="left" w:pos="284"/>
        </w:tabs>
        <w:ind w:left="142" w:right="-2"/>
        <w:jc w:val="both"/>
        <w:rPr>
          <w:sz w:val="28"/>
          <w:szCs w:val="28"/>
        </w:rPr>
      </w:pPr>
      <w:r w:rsidRPr="003139C0">
        <w:rPr>
          <w:sz w:val="28"/>
          <w:szCs w:val="28"/>
        </w:rPr>
        <w:t xml:space="preserve">Результаты голосования: «ЗА»: </w:t>
      </w:r>
      <w:r w:rsidR="00007A90" w:rsidRPr="003139C0">
        <w:rPr>
          <w:sz w:val="28"/>
          <w:szCs w:val="28"/>
        </w:rPr>
        <w:t>6</w:t>
      </w:r>
      <w:r w:rsidRPr="003139C0">
        <w:rPr>
          <w:sz w:val="28"/>
          <w:szCs w:val="28"/>
        </w:rPr>
        <w:t>; «ПРОТИВ»: 0; «ВОЗДЕРЖАЛИСЬ»: 0.</w:t>
      </w:r>
    </w:p>
    <w:p w14:paraId="49526D3E" w14:textId="77777777" w:rsidR="00741AA3" w:rsidRPr="003139C0" w:rsidRDefault="00741AA3" w:rsidP="00094157">
      <w:pPr>
        <w:pBdr>
          <w:bottom w:val="single" w:sz="12" w:space="1" w:color="auto"/>
        </w:pBdr>
        <w:tabs>
          <w:tab w:val="left" w:pos="142"/>
          <w:tab w:val="center" w:pos="4395"/>
        </w:tabs>
        <w:ind w:left="142" w:right="-2"/>
        <w:jc w:val="both"/>
        <w:rPr>
          <w:sz w:val="28"/>
          <w:szCs w:val="28"/>
        </w:rPr>
      </w:pPr>
      <w:r w:rsidRPr="003139C0">
        <w:rPr>
          <w:sz w:val="28"/>
          <w:szCs w:val="28"/>
        </w:rPr>
        <w:t>Решение принято единогласно.</w:t>
      </w:r>
    </w:p>
    <w:p w14:paraId="7A35B0C5" w14:textId="77777777" w:rsidR="00052D3C" w:rsidRPr="003139C0" w:rsidRDefault="00052D3C" w:rsidP="00094157">
      <w:pPr>
        <w:pBdr>
          <w:bottom w:val="single" w:sz="12" w:space="1" w:color="auto"/>
        </w:pBdr>
        <w:tabs>
          <w:tab w:val="left" w:pos="142"/>
          <w:tab w:val="center" w:pos="4395"/>
        </w:tabs>
        <w:ind w:left="142" w:right="-2"/>
        <w:jc w:val="both"/>
        <w:rPr>
          <w:sz w:val="28"/>
          <w:szCs w:val="28"/>
        </w:rPr>
      </w:pPr>
    </w:p>
    <w:p w14:paraId="78CB802E" w14:textId="5C8860FC" w:rsidR="005E6CB0" w:rsidRPr="003139C0" w:rsidRDefault="005E6CB0" w:rsidP="00094157">
      <w:pPr>
        <w:tabs>
          <w:tab w:val="left" w:pos="284"/>
        </w:tabs>
        <w:ind w:left="142" w:right="-2"/>
        <w:jc w:val="both"/>
        <w:rPr>
          <w:sz w:val="28"/>
          <w:szCs w:val="28"/>
        </w:rPr>
      </w:pPr>
    </w:p>
    <w:p w14:paraId="4E4AFF60" w14:textId="26580B3C" w:rsidR="002D6CFE" w:rsidRPr="003139C0" w:rsidRDefault="002D6CFE" w:rsidP="00094157">
      <w:pPr>
        <w:numPr>
          <w:ilvl w:val="0"/>
          <w:numId w:val="13"/>
        </w:numPr>
        <w:tabs>
          <w:tab w:val="left" w:pos="284"/>
        </w:tabs>
        <w:ind w:left="142" w:right="-2" w:firstLine="0"/>
        <w:contextualSpacing/>
        <w:jc w:val="both"/>
        <w:rPr>
          <w:sz w:val="28"/>
          <w:szCs w:val="28"/>
        </w:rPr>
      </w:pPr>
      <w:r w:rsidRPr="003139C0">
        <w:rPr>
          <w:sz w:val="28"/>
          <w:szCs w:val="28"/>
        </w:rPr>
        <w:t xml:space="preserve">СЛУШАЛИ: Новикову Н.И.  о поступивших  заявлениях  от  </w:t>
      </w:r>
    </w:p>
    <w:p w14:paraId="6785E9F9" w14:textId="3B43B974" w:rsidR="00593D91" w:rsidRPr="003139C0" w:rsidRDefault="002D6CFE" w:rsidP="00094157">
      <w:pPr>
        <w:tabs>
          <w:tab w:val="left" w:pos="567"/>
        </w:tabs>
        <w:ind w:left="142"/>
        <w:jc w:val="both"/>
        <w:rPr>
          <w:sz w:val="28"/>
          <w:szCs w:val="28"/>
        </w:rPr>
      </w:pPr>
      <w:r w:rsidRPr="003139C0">
        <w:rPr>
          <w:sz w:val="28"/>
          <w:szCs w:val="28"/>
        </w:rPr>
        <w:t xml:space="preserve">     </w:t>
      </w:r>
      <w:r w:rsidR="00593D91" w:rsidRPr="003139C0">
        <w:rPr>
          <w:sz w:val="28"/>
          <w:szCs w:val="28"/>
        </w:rPr>
        <w:t xml:space="preserve">   общества с ограниченной ответственностью «ГЭС-Монтаж» (ИНН 7730238351, ОГРН 1177746917435),</w:t>
      </w:r>
    </w:p>
    <w:p w14:paraId="5D30378B" w14:textId="29C959B1" w:rsidR="00593D91" w:rsidRPr="003139C0" w:rsidRDefault="00593D91" w:rsidP="00094157">
      <w:pPr>
        <w:tabs>
          <w:tab w:val="left" w:pos="567"/>
        </w:tabs>
        <w:ind w:left="142"/>
        <w:jc w:val="both"/>
        <w:rPr>
          <w:sz w:val="28"/>
          <w:szCs w:val="28"/>
        </w:rPr>
      </w:pPr>
      <w:r w:rsidRPr="003139C0">
        <w:rPr>
          <w:sz w:val="28"/>
          <w:szCs w:val="28"/>
        </w:rPr>
        <w:t xml:space="preserve">        общества с ограниченной ответственностью «Камчаттехпроект» (ИНН 4105026638, ОГРН 1024101218822),</w:t>
      </w:r>
      <w:r w:rsidR="002D6CFE" w:rsidRPr="003139C0">
        <w:rPr>
          <w:sz w:val="28"/>
          <w:szCs w:val="28"/>
        </w:rPr>
        <w:t xml:space="preserve">   </w:t>
      </w:r>
    </w:p>
    <w:p w14:paraId="2C829C57" w14:textId="5F35A79C" w:rsidR="00564815" w:rsidRPr="003139C0" w:rsidRDefault="00564815" w:rsidP="00564815">
      <w:pPr>
        <w:tabs>
          <w:tab w:val="left" w:pos="567"/>
          <w:tab w:val="left" w:pos="851"/>
        </w:tabs>
        <w:ind w:left="142"/>
        <w:jc w:val="both"/>
        <w:rPr>
          <w:sz w:val="28"/>
          <w:szCs w:val="28"/>
        </w:rPr>
      </w:pPr>
      <w:r w:rsidRPr="003139C0">
        <w:rPr>
          <w:sz w:val="28"/>
          <w:szCs w:val="28"/>
        </w:rPr>
        <w:t xml:space="preserve">        общества с ограниченной ответственностью «БАКС» (ИНН 4101086019, ОГРН 1024101030799),</w:t>
      </w:r>
    </w:p>
    <w:p w14:paraId="23B34AFE" w14:textId="6152ADE0" w:rsidR="002D6CFE" w:rsidRPr="003139C0" w:rsidRDefault="00593D91" w:rsidP="00094157">
      <w:pPr>
        <w:tabs>
          <w:tab w:val="left" w:pos="567"/>
        </w:tabs>
        <w:ind w:left="142"/>
        <w:jc w:val="both"/>
        <w:rPr>
          <w:sz w:val="28"/>
          <w:szCs w:val="28"/>
        </w:rPr>
      </w:pPr>
      <w:r w:rsidRPr="003139C0">
        <w:rPr>
          <w:sz w:val="28"/>
          <w:szCs w:val="28"/>
        </w:rPr>
        <w:t xml:space="preserve">   </w:t>
      </w:r>
      <w:r w:rsidR="002D6CFE" w:rsidRPr="003139C0">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Контрольной комиссией Союза строителей Камчатки представленных  данными   юридическими   лицами   документов  и   проверки   достоверности   поступивших сведений, оценки их соответствия требованиям членства в Союзе строителей Камчатки.</w:t>
      </w:r>
    </w:p>
    <w:p w14:paraId="3050C06D" w14:textId="77777777" w:rsidR="002D6CFE" w:rsidRPr="003139C0" w:rsidRDefault="002D6CFE" w:rsidP="00094157">
      <w:pPr>
        <w:tabs>
          <w:tab w:val="left" w:pos="709"/>
        </w:tabs>
        <w:ind w:left="142"/>
        <w:jc w:val="both"/>
        <w:rPr>
          <w:sz w:val="28"/>
          <w:szCs w:val="28"/>
        </w:rPr>
      </w:pPr>
    </w:p>
    <w:p w14:paraId="67624D89" w14:textId="77777777" w:rsidR="00593D91" w:rsidRPr="003139C0" w:rsidRDefault="002D6CFE" w:rsidP="00094157">
      <w:pPr>
        <w:tabs>
          <w:tab w:val="left" w:pos="567"/>
          <w:tab w:val="left" w:pos="709"/>
        </w:tabs>
        <w:ind w:left="142"/>
        <w:jc w:val="both"/>
        <w:rPr>
          <w:sz w:val="28"/>
          <w:szCs w:val="28"/>
        </w:rPr>
      </w:pPr>
      <w:r w:rsidRPr="003139C0">
        <w:rPr>
          <w:sz w:val="28"/>
          <w:szCs w:val="28"/>
        </w:rPr>
        <w:t xml:space="preserve">РЕШИЛИ: </w:t>
      </w:r>
    </w:p>
    <w:p w14:paraId="13B0B1B4" w14:textId="5C630E83" w:rsidR="002D6CFE" w:rsidRPr="003139C0" w:rsidRDefault="002D6CFE" w:rsidP="003E6622">
      <w:pPr>
        <w:pStyle w:val="a4"/>
        <w:numPr>
          <w:ilvl w:val="1"/>
          <w:numId w:val="6"/>
        </w:numPr>
        <w:tabs>
          <w:tab w:val="left" w:pos="567"/>
          <w:tab w:val="left" w:pos="709"/>
        </w:tabs>
        <w:ind w:left="142" w:firstLine="567"/>
        <w:jc w:val="both"/>
        <w:rPr>
          <w:sz w:val="28"/>
          <w:szCs w:val="28"/>
        </w:rPr>
      </w:pPr>
      <w:r w:rsidRPr="003139C0">
        <w:rPr>
          <w:sz w:val="28"/>
          <w:szCs w:val="28"/>
        </w:rPr>
        <w:t xml:space="preserve">Рассмотрев  заявление </w:t>
      </w:r>
      <w:r w:rsidR="00593D91" w:rsidRPr="003139C0">
        <w:rPr>
          <w:sz w:val="28"/>
          <w:szCs w:val="28"/>
        </w:rPr>
        <w:t xml:space="preserve">общества с ограниченной ответственностью «ГЭС-Монтаж» (ИНН 7730238351, ОГРН 1177746917435) от  08.12.2020 г. </w:t>
      </w:r>
      <w:r w:rsidRPr="003139C0">
        <w:rPr>
          <w:sz w:val="28"/>
          <w:szCs w:val="28"/>
        </w:rPr>
        <w:t>о внесении изменений в реестр членов Союза «Саморегулируемая организация строителей Камчатки»,</w:t>
      </w:r>
      <w:r w:rsidR="003E6622" w:rsidRPr="003139C0">
        <w:t xml:space="preserve"> </w:t>
      </w:r>
      <w:r w:rsidR="003E6622" w:rsidRPr="003139C0">
        <w:rPr>
          <w:sz w:val="28"/>
          <w:szCs w:val="28"/>
        </w:rPr>
        <w:t xml:space="preserve">в связи с намерением принимать участие в заключении договоров строительного подряда, договоров подряда  на  осуществление  сноса  объектов капитального строительства,  предельный размер обяза-тельств  по   которым не превышает пятьсот миллионов  рублей  (2 уровень ответственности), </w:t>
      </w:r>
      <w:r w:rsidRPr="003139C0">
        <w:rPr>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593D91" w:rsidRPr="003139C0">
        <w:rPr>
          <w:sz w:val="28"/>
          <w:szCs w:val="28"/>
        </w:rPr>
        <w:t>14.12.</w:t>
      </w:r>
      <w:r w:rsidRPr="003139C0">
        <w:rPr>
          <w:sz w:val="28"/>
          <w:szCs w:val="28"/>
        </w:rPr>
        <w:t xml:space="preserve">2020 г., рекомендации  Контрольной комиссии (протокол № </w:t>
      </w:r>
      <w:r w:rsidR="00593D91" w:rsidRPr="003139C0">
        <w:rPr>
          <w:sz w:val="28"/>
          <w:szCs w:val="28"/>
        </w:rPr>
        <w:t>22</w:t>
      </w:r>
      <w:r w:rsidRPr="003139C0">
        <w:rPr>
          <w:sz w:val="28"/>
          <w:szCs w:val="28"/>
        </w:rPr>
        <w:t xml:space="preserve"> от </w:t>
      </w:r>
      <w:r w:rsidR="00593D91" w:rsidRPr="003139C0">
        <w:rPr>
          <w:sz w:val="28"/>
          <w:szCs w:val="28"/>
        </w:rPr>
        <w:t>17.12.</w:t>
      </w:r>
      <w:r w:rsidRPr="003139C0">
        <w:rPr>
          <w:sz w:val="28"/>
          <w:szCs w:val="28"/>
        </w:rPr>
        <w:t>2020 г.),</w:t>
      </w:r>
    </w:p>
    <w:p w14:paraId="7C9E0088" w14:textId="77777777" w:rsidR="002D6CFE" w:rsidRPr="003139C0" w:rsidRDefault="002D6CFE" w:rsidP="00094157">
      <w:pPr>
        <w:tabs>
          <w:tab w:val="left" w:pos="142"/>
          <w:tab w:val="left" w:pos="567"/>
          <w:tab w:val="center" w:pos="4395"/>
        </w:tabs>
        <w:ind w:left="142" w:right="-3"/>
        <w:jc w:val="both"/>
        <w:rPr>
          <w:sz w:val="28"/>
          <w:szCs w:val="28"/>
        </w:rPr>
      </w:pPr>
      <w:r w:rsidRPr="003139C0">
        <w:rPr>
          <w:sz w:val="28"/>
          <w:szCs w:val="28"/>
        </w:rPr>
        <w:t xml:space="preserve">        руководствуясь  ч. 3, ч.5  ст. 55.8, ч.3 ст. 55.17 Градостроительного кодекса  РФ,      </w:t>
      </w:r>
    </w:p>
    <w:p w14:paraId="44A7EF78" w14:textId="77777777" w:rsidR="00564815" w:rsidRPr="003139C0" w:rsidRDefault="002D6CFE" w:rsidP="00094157">
      <w:pPr>
        <w:tabs>
          <w:tab w:val="left" w:pos="142"/>
          <w:tab w:val="left" w:pos="567"/>
          <w:tab w:val="center" w:pos="4395"/>
        </w:tabs>
        <w:ind w:left="142" w:right="-3"/>
        <w:jc w:val="both"/>
        <w:rPr>
          <w:sz w:val="28"/>
          <w:szCs w:val="28"/>
        </w:rPr>
      </w:pPr>
      <w:r w:rsidRPr="003139C0">
        <w:rPr>
          <w:sz w:val="28"/>
          <w:szCs w:val="28"/>
        </w:rPr>
        <w:t xml:space="preserve">        внести изменения в сведения, содержащиеся в реестре членов Союза строителей Камчатки в отношении </w:t>
      </w:r>
      <w:r w:rsidR="00593D91" w:rsidRPr="003139C0">
        <w:rPr>
          <w:sz w:val="28"/>
          <w:szCs w:val="28"/>
        </w:rPr>
        <w:t xml:space="preserve">общества с ограниченной ответственностью «ГЭС-Монтаж» (ИНН 7730238351, ОГРН 1177746917435), </w:t>
      </w:r>
    </w:p>
    <w:p w14:paraId="3F58E3AF" w14:textId="77777777" w:rsidR="00564815" w:rsidRPr="003139C0" w:rsidRDefault="00564815" w:rsidP="00094157">
      <w:pPr>
        <w:tabs>
          <w:tab w:val="left" w:pos="142"/>
          <w:tab w:val="left" w:pos="567"/>
          <w:tab w:val="center" w:pos="4395"/>
        </w:tabs>
        <w:ind w:left="142" w:right="-3"/>
        <w:jc w:val="both"/>
        <w:rPr>
          <w:sz w:val="28"/>
          <w:szCs w:val="28"/>
        </w:rPr>
      </w:pPr>
    </w:p>
    <w:p w14:paraId="7D56E3A0" w14:textId="77777777" w:rsidR="00564815" w:rsidRPr="003139C0" w:rsidRDefault="00564815" w:rsidP="00094157">
      <w:pPr>
        <w:tabs>
          <w:tab w:val="left" w:pos="142"/>
          <w:tab w:val="left" w:pos="567"/>
          <w:tab w:val="center" w:pos="4395"/>
        </w:tabs>
        <w:ind w:left="142" w:right="-3"/>
        <w:jc w:val="both"/>
        <w:rPr>
          <w:sz w:val="28"/>
          <w:szCs w:val="28"/>
        </w:rPr>
      </w:pPr>
    </w:p>
    <w:p w14:paraId="54875FCF" w14:textId="5023829F" w:rsidR="002D6CFE" w:rsidRPr="003139C0" w:rsidRDefault="002D6CFE" w:rsidP="00094157">
      <w:pPr>
        <w:tabs>
          <w:tab w:val="left" w:pos="142"/>
          <w:tab w:val="left" w:pos="567"/>
          <w:tab w:val="center" w:pos="4395"/>
        </w:tabs>
        <w:ind w:left="142" w:right="-3"/>
        <w:jc w:val="both"/>
        <w:rPr>
          <w:sz w:val="28"/>
          <w:szCs w:val="28"/>
        </w:rPr>
      </w:pPr>
      <w:r w:rsidRPr="003139C0">
        <w:rPr>
          <w:sz w:val="28"/>
          <w:szCs w:val="28"/>
        </w:rPr>
        <w:t>согласно заявлению.</w:t>
      </w:r>
    </w:p>
    <w:p w14:paraId="68737285" w14:textId="650E7D38" w:rsidR="002D6CFE" w:rsidRPr="003139C0" w:rsidRDefault="002D6CFE" w:rsidP="00094157">
      <w:pPr>
        <w:tabs>
          <w:tab w:val="left" w:pos="142"/>
          <w:tab w:val="center" w:pos="4395"/>
        </w:tabs>
        <w:ind w:left="142" w:right="-3"/>
        <w:jc w:val="both"/>
        <w:rPr>
          <w:sz w:val="28"/>
          <w:szCs w:val="28"/>
        </w:rPr>
      </w:pPr>
      <w:r w:rsidRPr="003139C0">
        <w:rPr>
          <w:sz w:val="28"/>
          <w:szCs w:val="28"/>
        </w:rPr>
        <w:t xml:space="preserve">Результаты голосования: «ЗА»: </w:t>
      </w:r>
      <w:r w:rsidR="003E6622" w:rsidRPr="003139C0">
        <w:rPr>
          <w:sz w:val="28"/>
          <w:szCs w:val="28"/>
        </w:rPr>
        <w:t>6</w:t>
      </w:r>
      <w:r w:rsidRPr="003139C0">
        <w:rPr>
          <w:sz w:val="28"/>
          <w:szCs w:val="28"/>
        </w:rPr>
        <w:t>; «ПРОТИВ»: 0; «ВОЗДЕРЖАЛИСЬ»: 0.</w:t>
      </w:r>
    </w:p>
    <w:p w14:paraId="2FFD4EDB" w14:textId="77777777" w:rsidR="002D6CFE" w:rsidRPr="003139C0" w:rsidRDefault="002D6CFE" w:rsidP="00094157">
      <w:pPr>
        <w:tabs>
          <w:tab w:val="left" w:pos="142"/>
          <w:tab w:val="center" w:pos="4395"/>
        </w:tabs>
        <w:ind w:left="142" w:right="-3"/>
        <w:jc w:val="both"/>
        <w:rPr>
          <w:sz w:val="28"/>
          <w:szCs w:val="28"/>
        </w:rPr>
      </w:pPr>
      <w:r w:rsidRPr="003139C0">
        <w:rPr>
          <w:sz w:val="28"/>
          <w:szCs w:val="28"/>
        </w:rPr>
        <w:t>Решение принято единогласно.</w:t>
      </w:r>
    </w:p>
    <w:p w14:paraId="38F29E64" w14:textId="32EC0875" w:rsidR="0043789D" w:rsidRPr="003139C0" w:rsidRDefault="003F6C54" w:rsidP="00094157">
      <w:pPr>
        <w:tabs>
          <w:tab w:val="left" w:pos="284"/>
        </w:tabs>
        <w:ind w:left="142" w:right="-2"/>
        <w:contextualSpacing/>
        <w:jc w:val="both"/>
        <w:rPr>
          <w:sz w:val="28"/>
          <w:szCs w:val="28"/>
        </w:rPr>
      </w:pPr>
      <w:r w:rsidRPr="003139C0">
        <w:rPr>
          <w:sz w:val="28"/>
          <w:szCs w:val="28"/>
        </w:rPr>
        <w:t xml:space="preserve">       </w:t>
      </w:r>
      <w:r w:rsidR="00094157" w:rsidRPr="003139C0">
        <w:rPr>
          <w:sz w:val="28"/>
          <w:szCs w:val="28"/>
        </w:rPr>
        <w:t>1.</w:t>
      </w:r>
      <w:r w:rsidRPr="003139C0">
        <w:rPr>
          <w:sz w:val="28"/>
          <w:szCs w:val="28"/>
        </w:rPr>
        <w:t>2.</w:t>
      </w:r>
      <w:r w:rsidR="00094157" w:rsidRPr="003139C0">
        <w:rPr>
          <w:sz w:val="28"/>
          <w:szCs w:val="28"/>
        </w:rPr>
        <w:tab/>
        <w:t xml:space="preserve">Рассмотрев    заявление    общества    с    ограниченной   ответственностью </w:t>
      </w:r>
      <w:bookmarkStart w:id="0" w:name="_Hlk58859564"/>
      <w:r w:rsidR="003413F8" w:rsidRPr="003139C0">
        <w:rPr>
          <w:sz w:val="28"/>
          <w:szCs w:val="28"/>
        </w:rPr>
        <w:t xml:space="preserve">«Камчаттехпроект» (ИНН 4105026638, ОГРН 1024101218822) </w:t>
      </w:r>
      <w:bookmarkEnd w:id="0"/>
      <w:r w:rsidR="003413F8" w:rsidRPr="003139C0">
        <w:rPr>
          <w:sz w:val="28"/>
          <w:szCs w:val="28"/>
        </w:rPr>
        <w:t>от  08.12.2020 г.</w:t>
      </w:r>
      <w:r w:rsidR="00094157" w:rsidRPr="003139C0">
        <w:rPr>
          <w:sz w:val="28"/>
          <w:szCs w:val="28"/>
        </w:rPr>
        <w:t xml:space="preserve"> о внесении изменений  в  реестр членов  Союза «Саморегулируемая организация строителей Камчатки», в связи с прекращением деятельности по</w:t>
      </w:r>
      <w:r w:rsidR="003413F8" w:rsidRPr="003139C0">
        <w:rPr>
          <w:sz w:val="28"/>
          <w:szCs w:val="28"/>
        </w:rPr>
        <w:t xml:space="preserve"> о</w:t>
      </w:r>
      <w:r w:rsidR="00094157" w:rsidRPr="003139C0">
        <w:rPr>
          <w:sz w:val="28"/>
          <w:szCs w:val="28"/>
        </w:rPr>
        <w:t>существлению строительства, реконст</w:t>
      </w:r>
      <w:r w:rsidR="00007A90" w:rsidRPr="003139C0">
        <w:rPr>
          <w:sz w:val="28"/>
          <w:szCs w:val="28"/>
        </w:rPr>
        <w:t>-</w:t>
      </w:r>
      <w:r w:rsidR="00094157" w:rsidRPr="003139C0">
        <w:rPr>
          <w:sz w:val="28"/>
          <w:szCs w:val="28"/>
        </w:rPr>
        <w:t>рукции, капитального ремонта</w:t>
      </w:r>
      <w:r w:rsidR="003413F8" w:rsidRPr="003139C0">
        <w:rPr>
          <w:sz w:val="28"/>
          <w:szCs w:val="28"/>
        </w:rPr>
        <w:t>,</w:t>
      </w:r>
      <w:r w:rsidR="003413F8" w:rsidRPr="003139C0">
        <w:t xml:space="preserve"> </w:t>
      </w:r>
      <w:r w:rsidR="003413F8" w:rsidRPr="003139C0">
        <w:rPr>
          <w:sz w:val="28"/>
          <w:szCs w:val="28"/>
        </w:rPr>
        <w:t xml:space="preserve">сноса объектов капитального строительства </w:t>
      </w:r>
      <w:r w:rsidR="00094157" w:rsidRPr="003139C0">
        <w:rPr>
          <w:sz w:val="28"/>
          <w:szCs w:val="28"/>
        </w:rPr>
        <w:t xml:space="preserve">в </w:t>
      </w:r>
    </w:p>
    <w:p w14:paraId="54AD45EE" w14:textId="4EAD5D0F" w:rsidR="00094157" w:rsidRPr="003139C0" w:rsidRDefault="00094157" w:rsidP="00094157">
      <w:pPr>
        <w:tabs>
          <w:tab w:val="left" w:pos="284"/>
        </w:tabs>
        <w:ind w:left="142" w:right="-2"/>
        <w:contextualSpacing/>
        <w:jc w:val="both"/>
        <w:rPr>
          <w:sz w:val="28"/>
          <w:szCs w:val="28"/>
        </w:rPr>
      </w:pPr>
      <w:r w:rsidRPr="003139C0">
        <w:rPr>
          <w:sz w:val="28"/>
          <w:szCs w:val="28"/>
        </w:rPr>
        <w:t>отношении</w:t>
      </w:r>
      <w:r w:rsidR="00007A90" w:rsidRPr="003139C0">
        <w:rPr>
          <w:sz w:val="28"/>
          <w:szCs w:val="28"/>
        </w:rPr>
        <w:t xml:space="preserve"> </w:t>
      </w:r>
      <w:r w:rsidRPr="003139C0">
        <w:rPr>
          <w:sz w:val="28"/>
          <w:szCs w:val="28"/>
        </w:rPr>
        <w:t xml:space="preserve"> </w:t>
      </w:r>
      <w:r w:rsidR="00007A90" w:rsidRPr="003139C0">
        <w:rPr>
          <w:sz w:val="28"/>
          <w:szCs w:val="28"/>
        </w:rPr>
        <w:t xml:space="preserve"> </w:t>
      </w:r>
      <w:r w:rsidRPr="003139C0">
        <w:rPr>
          <w:sz w:val="28"/>
          <w:szCs w:val="28"/>
        </w:rPr>
        <w:t>особо</w:t>
      </w:r>
      <w:r w:rsidR="00007A90" w:rsidRPr="003139C0">
        <w:rPr>
          <w:sz w:val="28"/>
          <w:szCs w:val="28"/>
        </w:rPr>
        <w:t xml:space="preserve"> </w:t>
      </w:r>
      <w:r w:rsidRPr="003139C0">
        <w:rPr>
          <w:sz w:val="28"/>
          <w:szCs w:val="28"/>
        </w:rPr>
        <w:t xml:space="preserve"> опасных</w:t>
      </w:r>
      <w:r w:rsidR="00007A90" w:rsidRPr="003139C0">
        <w:rPr>
          <w:sz w:val="28"/>
          <w:szCs w:val="28"/>
        </w:rPr>
        <w:t xml:space="preserve"> </w:t>
      </w:r>
      <w:r w:rsidRPr="003139C0">
        <w:rPr>
          <w:sz w:val="28"/>
          <w:szCs w:val="28"/>
        </w:rPr>
        <w:t xml:space="preserve">, технически </w:t>
      </w:r>
      <w:r w:rsidR="00007A90" w:rsidRPr="003139C0">
        <w:rPr>
          <w:sz w:val="28"/>
          <w:szCs w:val="28"/>
        </w:rPr>
        <w:t xml:space="preserve"> </w:t>
      </w:r>
      <w:r w:rsidRPr="003139C0">
        <w:rPr>
          <w:sz w:val="28"/>
          <w:szCs w:val="28"/>
        </w:rPr>
        <w:t>сложных</w:t>
      </w:r>
      <w:r w:rsidR="00007A90" w:rsidRPr="003139C0">
        <w:rPr>
          <w:sz w:val="28"/>
          <w:szCs w:val="28"/>
        </w:rPr>
        <w:t xml:space="preserve"> </w:t>
      </w:r>
      <w:r w:rsidRPr="003139C0">
        <w:rPr>
          <w:sz w:val="28"/>
          <w:szCs w:val="28"/>
        </w:rPr>
        <w:t xml:space="preserve"> и </w:t>
      </w:r>
      <w:r w:rsidR="00007A90" w:rsidRPr="003139C0">
        <w:rPr>
          <w:sz w:val="28"/>
          <w:szCs w:val="28"/>
        </w:rPr>
        <w:t xml:space="preserve"> уникальных  объектов</w:t>
      </w:r>
      <w:r w:rsidR="0043789D" w:rsidRPr="003139C0">
        <w:rPr>
          <w:sz w:val="28"/>
          <w:szCs w:val="28"/>
        </w:rPr>
        <w:t xml:space="preserve"> </w:t>
      </w:r>
      <w:r w:rsidRPr="003139C0">
        <w:rPr>
          <w:sz w:val="28"/>
          <w:szCs w:val="28"/>
        </w:rPr>
        <w:t xml:space="preserve">капитального строительства (кроме объектов использования атомной энергии), </w:t>
      </w:r>
      <w:r w:rsidR="00013701" w:rsidRPr="003139C0">
        <w:rPr>
          <w:sz w:val="28"/>
          <w:szCs w:val="28"/>
        </w:rPr>
        <w:t>акт контрольной проверки от 14.12.2020 г.,</w:t>
      </w:r>
      <w:r w:rsidRPr="003139C0">
        <w:rPr>
          <w:sz w:val="28"/>
          <w:szCs w:val="28"/>
        </w:rPr>
        <w:t xml:space="preserve"> </w:t>
      </w:r>
      <w:r w:rsidR="00B411F7" w:rsidRPr="003139C0">
        <w:rPr>
          <w:sz w:val="28"/>
          <w:szCs w:val="28"/>
        </w:rPr>
        <w:t>р</w:t>
      </w:r>
      <w:r w:rsidRPr="003139C0">
        <w:rPr>
          <w:sz w:val="28"/>
          <w:szCs w:val="28"/>
        </w:rPr>
        <w:t>екомендации Контроль</w:t>
      </w:r>
      <w:r w:rsidR="00B411F7" w:rsidRPr="003139C0">
        <w:rPr>
          <w:sz w:val="28"/>
          <w:szCs w:val="28"/>
        </w:rPr>
        <w:t>-</w:t>
      </w:r>
      <w:r w:rsidRPr="003139C0">
        <w:rPr>
          <w:sz w:val="28"/>
          <w:szCs w:val="28"/>
        </w:rPr>
        <w:t xml:space="preserve">ной  комиссии (протокол № </w:t>
      </w:r>
      <w:r w:rsidR="003413F8" w:rsidRPr="003139C0">
        <w:rPr>
          <w:sz w:val="28"/>
          <w:szCs w:val="28"/>
        </w:rPr>
        <w:t>22 о</w:t>
      </w:r>
      <w:r w:rsidRPr="003139C0">
        <w:rPr>
          <w:sz w:val="28"/>
          <w:szCs w:val="28"/>
        </w:rPr>
        <w:t xml:space="preserve">т </w:t>
      </w:r>
      <w:r w:rsidR="003413F8" w:rsidRPr="003139C0">
        <w:rPr>
          <w:sz w:val="28"/>
          <w:szCs w:val="28"/>
        </w:rPr>
        <w:t>17.12.2020</w:t>
      </w:r>
      <w:r w:rsidRPr="003139C0">
        <w:rPr>
          <w:sz w:val="28"/>
          <w:szCs w:val="28"/>
        </w:rPr>
        <w:t xml:space="preserve"> г.),</w:t>
      </w:r>
    </w:p>
    <w:p w14:paraId="1660A03E" w14:textId="77777777" w:rsidR="00094157" w:rsidRPr="003139C0" w:rsidRDefault="00094157" w:rsidP="00094157">
      <w:pPr>
        <w:tabs>
          <w:tab w:val="left" w:pos="284"/>
        </w:tabs>
        <w:ind w:left="142" w:right="-2"/>
        <w:contextualSpacing/>
        <w:jc w:val="both"/>
        <w:rPr>
          <w:sz w:val="28"/>
          <w:szCs w:val="28"/>
        </w:rPr>
      </w:pPr>
      <w:r w:rsidRPr="003139C0">
        <w:rPr>
          <w:sz w:val="28"/>
          <w:szCs w:val="28"/>
        </w:rPr>
        <w:t xml:space="preserve">       руководствуясь  ч.3 ст. 55.17 Градостроительного кодекса  РФ,      </w:t>
      </w:r>
    </w:p>
    <w:p w14:paraId="13F029C4" w14:textId="7AD81EAF" w:rsidR="00094157" w:rsidRPr="003139C0" w:rsidRDefault="00094157" w:rsidP="00094157">
      <w:pPr>
        <w:tabs>
          <w:tab w:val="left" w:pos="284"/>
        </w:tabs>
        <w:ind w:left="142" w:right="-2"/>
        <w:contextualSpacing/>
        <w:jc w:val="both"/>
        <w:rPr>
          <w:sz w:val="28"/>
          <w:szCs w:val="28"/>
        </w:rPr>
      </w:pPr>
      <w:r w:rsidRPr="003139C0">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007A90" w:rsidRPr="003139C0">
        <w:rPr>
          <w:sz w:val="28"/>
          <w:szCs w:val="28"/>
        </w:rPr>
        <w:t xml:space="preserve">«Камчаттехпроект» (ИНН 4105026638, ОГРН 1024101218822), </w:t>
      </w:r>
      <w:r w:rsidRPr="003139C0">
        <w:rPr>
          <w:sz w:val="28"/>
          <w:szCs w:val="28"/>
        </w:rPr>
        <w:t xml:space="preserve">согласно заявлению. </w:t>
      </w:r>
    </w:p>
    <w:p w14:paraId="7F7F035D" w14:textId="77777777" w:rsidR="00094157" w:rsidRPr="003139C0" w:rsidRDefault="00094157" w:rsidP="00094157">
      <w:pPr>
        <w:tabs>
          <w:tab w:val="left" w:pos="284"/>
        </w:tabs>
        <w:ind w:left="142" w:right="-2"/>
        <w:contextualSpacing/>
        <w:jc w:val="both"/>
        <w:rPr>
          <w:sz w:val="28"/>
          <w:szCs w:val="28"/>
        </w:rPr>
      </w:pPr>
      <w:r w:rsidRPr="003139C0">
        <w:rPr>
          <w:sz w:val="28"/>
          <w:szCs w:val="28"/>
        </w:rPr>
        <w:t>Результаты голосования: «ЗА»: 6; «ПРОТИВ»: 0; «ВОЗДЕРЖАЛИСЬ»: 0.</w:t>
      </w:r>
    </w:p>
    <w:p w14:paraId="38E9CD93" w14:textId="46B10BB5" w:rsidR="002D6CFE" w:rsidRPr="003139C0" w:rsidRDefault="00094157" w:rsidP="00094157">
      <w:pPr>
        <w:tabs>
          <w:tab w:val="left" w:pos="284"/>
        </w:tabs>
        <w:ind w:left="142" w:right="-2"/>
        <w:contextualSpacing/>
        <w:jc w:val="both"/>
        <w:rPr>
          <w:sz w:val="28"/>
          <w:szCs w:val="28"/>
        </w:rPr>
      </w:pPr>
      <w:r w:rsidRPr="003139C0">
        <w:rPr>
          <w:sz w:val="28"/>
          <w:szCs w:val="28"/>
        </w:rPr>
        <w:t>Решение принято единогласно.</w:t>
      </w:r>
    </w:p>
    <w:p w14:paraId="14CDE31B" w14:textId="3169C974" w:rsidR="00564815" w:rsidRPr="003139C0" w:rsidRDefault="00564815" w:rsidP="00564815">
      <w:pPr>
        <w:tabs>
          <w:tab w:val="left" w:pos="284"/>
          <w:tab w:val="left" w:pos="709"/>
        </w:tabs>
        <w:ind w:left="142" w:right="-2"/>
        <w:contextualSpacing/>
        <w:jc w:val="both"/>
        <w:rPr>
          <w:sz w:val="28"/>
          <w:szCs w:val="28"/>
        </w:rPr>
      </w:pPr>
      <w:r w:rsidRPr="003139C0">
        <w:rPr>
          <w:sz w:val="28"/>
          <w:szCs w:val="28"/>
        </w:rPr>
        <w:t xml:space="preserve">       1.3.</w:t>
      </w:r>
      <w:r w:rsidRPr="003139C0">
        <w:rPr>
          <w:sz w:val="28"/>
          <w:szCs w:val="28"/>
        </w:rPr>
        <w:tab/>
        <w:t xml:space="preserve">Рассмотрев    заявление    общества    с    ограниченной   ответственностью «БАКС» (ИНН 4101086019, ОГРН 1024101030799) от  14.12.2020 г. о внесении изменений  в  реестр членов  Союза «Саморегулируемая организация строителей Камчатки», в связи с прекращением деятельности по осуществлению строительства, реконст-рукции, капитального ремонта, сноса  объектов  капитального строительства  в </w:t>
      </w:r>
    </w:p>
    <w:p w14:paraId="398E5275" w14:textId="4CD9E093" w:rsidR="00564815" w:rsidRPr="003139C0" w:rsidRDefault="00564815" w:rsidP="00564815">
      <w:pPr>
        <w:tabs>
          <w:tab w:val="left" w:pos="284"/>
        </w:tabs>
        <w:ind w:left="142" w:right="-2"/>
        <w:contextualSpacing/>
        <w:jc w:val="both"/>
        <w:rPr>
          <w:sz w:val="28"/>
          <w:szCs w:val="28"/>
        </w:rPr>
      </w:pPr>
      <w:r w:rsidRPr="003139C0">
        <w:rPr>
          <w:sz w:val="28"/>
          <w:szCs w:val="28"/>
        </w:rPr>
        <w:t>отношении   особо  опасных , технически  сложных  и  уникальных  объектов капитального строительства (кроме объектов использования атомной энергии), акт контрольной проверки от 16.12.2020 г., рекомендации Контроль-ной  комиссии (протокол № 22 от 17.12.2020 г.),</w:t>
      </w:r>
    </w:p>
    <w:p w14:paraId="23FE2F91" w14:textId="77777777" w:rsidR="00564815" w:rsidRPr="003139C0" w:rsidRDefault="00564815" w:rsidP="00564815">
      <w:pPr>
        <w:tabs>
          <w:tab w:val="left" w:pos="284"/>
        </w:tabs>
        <w:ind w:left="142" w:right="-2"/>
        <w:contextualSpacing/>
        <w:jc w:val="both"/>
        <w:rPr>
          <w:sz w:val="28"/>
          <w:szCs w:val="28"/>
        </w:rPr>
      </w:pPr>
      <w:r w:rsidRPr="003139C0">
        <w:rPr>
          <w:sz w:val="28"/>
          <w:szCs w:val="28"/>
        </w:rPr>
        <w:t xml:space="preserve">       руководствуясь  ч.3 ст. 55.17 Градостроительного кодекса  РФ,      </w:t>
      </w:r>
    </w:p>
    <w:p w14:paraId="69739814" w14:textId="693D7123" w:rsidR="00564815" w:rsidRPr="003139C0" w:rsidRDefault="00564815" w:rsidP="00564815">
      <w:pPr>
        <w:tabs>
          <w:tab w:val="left" w:pos="284"/>
        </w:tabs>
        <w:ind w:left="142" w:right="-2"/>
        <w:contextualSpacing/>
        <w:jc w:val="both"/>
        <w:rPr>
          <w:sz w:val="28"/>
          <w:szCs w:val="28"/>
        </w:rPr>
      </w:pPr>
      <w:r w:rsidRPr="003139C0">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БАКС» (ИНН 4101086019, ОГРН 1024101030799), согласно заявлению. </w:t>
      </w:r>
    </w:p>
    <w:p w14:paraId="129E1F45" w14:textId="77777777" w:rsidR="00564815" w:rsidRPr="003139C0" w:rsidRDefault="00564815" w:rsidP="00564815">
      <w:pPr>
        <w:tabs>
          <w:tab w:val="left" w:pos="284"/>
        </w:tabs>
        <w:ind w:left="142" w:right="-2"/>
        <w:contextualSpacing/>
        <w:jc w:val="both"/>
        <w:rPr>
          <w:sz w:val="28"/>
          <w:szCs w:val="28"/>
        </w:rPr>
      </w:pPr>
      <w:r w:rsidRPr="003139C0">
        <w:rPr>
          <w:sz w:val="28"/>
          <w:szCs w:val="28"/>
        </w:rPr>
        <w:t>Результаты голосования: «ЗА»: 6; «ПРОТИВ»: 0; «ВОЗДЕРЖАЛИСЬ»: 0.</w:t>
      </w:r>
    </w:p>
    <w:p w14:paraId="60864B8D" w14:textId="57225209" w:rsidR="002D6CFE" w:rsidRPr="003139C0" w:rsidRDefault="00564815" w:rsidP="00564815">
      <w:pPr>
        <w:tabs>
          <w:tab w:val="left" w:pos="284"/>
        </w:tabs>
        <w:ind w:left="142" w:right="-2"/>
        <w:contextualSpacing/>
        <w:jc w:val="both"/>
        <w:rPr>
          <w:sz w:val="28"/>
          <w:szCs w:val="28"/>
        </w:rPr>
      </w:pPr>
      <w:r w:rsidRPr="003139C0">
        <w:rPr>
          <w:sz w:val="28"/>
          <w:szCs w:val="28"/>
        </w:rPr>
        <w:t>Решение принято единогласно.</w:t>
      </w:r>
    </w:p>
    <w:p w14:paraId="574AEF79" w14:textId="77777777" w:rsidR="00564815" w:rsidRPr="003139C0" w:rsidRDefault="00564815" w:rsidP="00094157">
      <w:pPr>
        <w:tabs>
          <w:tab w:val="left" w:pos="284"/>
        </w:tabs>
        <w:ind w:left="142" w:right="-2"/>
        <w:contextualSpacing/>
        <w:jc w:val="both"/>
        <w:rPr>
          <w:sz w:val="28"/>
          <w:szCs w:val="28"/>
        </w:rPr>
      </w:pPr>
    </w:p>
    <w:p w14:paraId="13B09D58" w14:textId="1DBEB4C1" w:rsidR="007B4582" w:rsidRPr="003139C0" w:rsidRDefault="00AB3AB2" w:rsidP="00AB3AB2">
      <w:pPr>
        <w:tabs>
          <w:tab w:val="left" w:pos="284"/>
        </w:tabs>
        <w:ind w:left="142" w:right="-2"/>
        <w:contextualSpacing/>
        <w:jc w:val="both"/>
        <w:rPr>
          <w:sz w:val="28"/>
          <w:szCs w:val="28"/>
        </w:rPr>
      </w:pPr>
      <w:r w:rsidRPr="003139C0">
        <w:rPr>
          <w:sz w:val="28"/>
          <w:szCs w:val="28"/>
        </w:rPr>
        <w:t>2.</w:t>
      </w:r>
      <w:r w:rsidR="007B4582" w:rsidRPr="003139C0">
        <w:t xml:space="preserve"> </w:t>
      </w:r>
      <w:r w:rsidR="007B4582" w:rsidRPr="003139C0">
        <w:rPr>
          <w:sz w:val="28"/>
          <w:szCs w:val="28"/>
        </w:rPr>
        <w:t>СЛУШАЛИ: Старова Г.Н. о необходимости назначения аудиторской организации для проверки ведения бухгалтерского учета и финансовой (бухгалтерской) отчетности Союза строителей Камчатки в 202</w:t>
      </w:r>
      <w:r w:rsidR="00D67CA6" w:rsidRPr="003139C0">
        <w:rPr>
          <w:sz w:val="28"/>
          <w:szCs w:val="28"/>
        </w:rPr>
        <w:t>1</w:t>
      </w:r>
      <w:r w:rsidR="007B4582" w:rsidRPr="003139C0">
        <w:rPr>
          <w:sz w:val="28"/>
          <w:szCs w:val="28"/>
        </w:rPr>
        <w:t xml:space="preserve"> г.</w:t>
      </w:r>
    </w:p>
    <w:p w14:paraId="7990FECC" w14:textId="77777777" w:rsidR="007B4582" w:rsidRPr="003139C0" w:rsidRDefault="007B4582" w:rsidP="00094157">
      <w:pPr>
        <w:tabs>
          <w:tab w:val="left" w:pos="142"/>
          <w:tab w:val="center" w:pos="4395"/>
        </w:tabs>
        <w:ind w:left="142" w:right="-3"/>
        <w:jc w:val="both"/>
        <w:rPr>
          <w:sz w:val="28"/>
          <w:szCs w:val="28"/>
        </w:rPr>
      </w:pPr>
    </w:p>
    <w:p w14:paraId="739FB3AB" w14:textId="7A78FEF8" w:rsidR="00237DC9" w:rsidRPr="003139C0" w:rsidRDefault="007B4582" w:rsidP="00564815">
      <w:pPr>
        <w:tabs>
          <w:tab w:val="left" w:pos="142"/>
          <w:tab w:val="center" w:pos="4395"/>
        </w:tabs>
        <w:ind w:left="142" w:right="-3"/>
        <w:jc w:val="both"/>
        <w:rPr>
          <w:sz w:val="28"/>
          <w:szCs w:val="28"/>
        </w:rPr>
      </w:pPr>
      <w:r w:rsidRPr="003139C0">
        <w:rPr>
          <w:sz w:val="28"/>
          <w:szCs w:val="28"/>
        </w:rPr>
        <w:t xml:space="preserve">РЕШИЛИ: </w:t>
      </w:r>
      <w:r w:rsidR="00540CDC" w:rsidRPr="003139C0">
        <w:rPr>
          <w:sz w:val="28"/>
          <w:szCs w:val="28"/>
        </w:rPr>
        <w:t xml:space="preserve"> </w:t>
      </w:r>
      <w:r w:rsidRPr="003139C0">
        <w:rPr>
          <w:sz w:val="28"/>
          <w:szCs w:val="28"/>
        </w:rPr>
        <w:t xml:space="preserve">Руководствуясь </w:t>
      </w:r>
      <w:r w:rsidR="004347A7" w:rsidRPr="003139C0">
        <w:rPr>
          <w:sz w:val="28"/>
          <w:szCs w:val="28"/>
        </w:rPr>
        <w:t xml:space="preserve"> </w:t>
      </w:r>
      <w:r w:rsidRPr="003139C0">
        <w:rPr>
          <w:sz w:val="28"/>
          <w:szCs w:val="28"/>
        </w:rPr>
        <w:t xml:space="preserve">п. 12.3.6 </w:t>
      </w:r>
      <w:r w:rsidR="004347A7" w:rsidRPr="003139C0">
        <w:rPr>
          <w:sz w:val="28"/>
          <w:szCs w:val="28"/>
        </w:rPr>
        <w:t xml:space="preserve"> </w:t>
      </w:r>
      <w:r w:rsidRPr="003139C0">
        <w:rPr>
          <w:sz w:val="28"/>
          <w:szCs w:val="28"/>
        </w:rPr>
        <w:t xml:space="preserve">Устава </w:t>
      </w:r>
      <w:r w:rsidR="004347A7" w:rsidRPr="003139C0">
        <w:rPr>
          <w:sz w:val="28"/>
          <w:szCs w:val="28"/>
        </w:rPr>
        <w:t xml:space="preserve"> </w:t>
      </w:r>
      <w:r w:rsidRPr="003139C0">
        <w:rPr>
          <w:sz w:val="28"/>
          <w:szCs w:val="28"/>
        </w:rPr>
        <w:t xml:space="preserve">Союза </w:t>
      </w:r>
      <w:r w:rsidR="004347A7" w:rsidRPr="003139C0">
        <w:rPr>
          <w:sz w:val="28"/>
          <w:szCs w:val="28"/>
        </w:rPr>
        <w:t xml:space="preserve"> </w:t>
      </w:r>
      <w:r w:rsidRPr="003139C0">
        <w:rPr>
          <w:sz w:val="28"/>
          <w:szCs w:val="28"/>
        </w:rPr>
        <w:t xml:space="preserve">строителей </w:t>
      </w:r>
      <w:r w:rsidR="004347A7" w:rsidRPr="003139C0">
        <w:rPr>
          <w:sz w:val="28"/>
          <w:szCs w:val="28"/>
        </w:rPr>
        <w:t xml:space="preserve"> </w:t>
      </w:r>
      <w:r w:rsidRPr="003139C0">
        <w:rPr>
          <w:sz w:val="28"/>
          <w:szCs w:val="28"/>
        </w:rPr>
        <w:t xml:space="preserve">Камчатки, </w:t>
      </w:r>
      <w:r w:rsidR="004347A7" w:rsidRPr="003139C0">
        <w:rPr>
          <w:sz w:val="28"/>
          <w:szCs w:val="28"/>
        </w:rPr>
        <w:t xml:space="preserve"> </w:t>
      </w:r>
      <w:r w:rsidRPr="003139C0">
        <w:rPr>
          <w:sz w:val="28"/>
          <w:szCs w:val="28"/>
        </w:rPr>
        <w:t xml:space="preserve">назначить </w:t>
      </w:r>
    </w:p>
    <w:p w14:paraId="75DC366A" w14:textId="77777777" w:rsidR="00564815" w:rsidRPr="003139C0" w:rsidRDefault="00564815" w:rsidP="00094157">
      <w:pPr>
        <w:tabs>
          <w:tab w:val="left" w:pos="142"/>
          <w:tab w:val="left" w:pos="567"/>
          <w:tab w:val="center" w:pos="4395"/>
        </w:tabs>
        <w:ind w:left="142" w:right="-3"/>
        <w:jc w:val="both"/>
        <w:rPr>
          <w:sz w:val="28"/>
          <w:szCs w:val="28"/>
        </w:rPr>
      </w:pPr>
      <w:r w:rsidRPr="003139C0">
        <w:rPr>
          <w:sz w:val="28"/>
          <w:szCs w:val="28"/>
        </w:rPr>
        <w:t xml:space="preserve">       </w:t>
      </w:r>
    </w:p>
    <w:p w14:paraId="56C4D1BD" w14:textId="46554C09" w:rsidR="00564815" w:rsidRPr="003139C0" w:rsidRDefault="00564815" w:rsidP="00564815">
      <w:pPr>
        <w:tabs>
          <w:tab w:val="left" w:pos="142"/>
          <w:tab w:val="left" w:pos="567"/>
          <w:tab w:val="left" w:pos="709"/>
          <w:tab w:val="center" w:pos="4395"/>
        </w:tabs>
        <w:ind w:left="142" w:right="-3"/>
        <w:jc w:val="both"/>
        <w:rPr>
          <w:sz w:val="28"/>
          <w:szCs w:val="28"/>
        </w:rPr>
      </w:pPr>
      <w:r w:rsidRPr="003139C0">
        <w:rPr>
          <w:sz w:val="28"/>
          <w:szCs w:val="28"/>
        </w:rPr>
        <w:lastRenderedPageBreak/>
        <w:t xml:space="preserve">        </w:t>
      </w:r>
      <w:r w:rsidR="007B4582" w:rsidRPr="003139C0">
        <w:rPr>
          <w:sz w:val="28"/>
          <w:szCs w:val="28"/>
        </w:rPr>
        <w:t>общество с ограниченной ответственностью Аудиторская фирма «Аудит-Стандарт» (ИНН 4100017781)</w:t>
      </w:r>
      <w:r w:rsidRPr="003139C0">
        <w:rPr>
          <w:sz w:val="28"/>
          <w:szCs w:val="28"/>
        </w:rPr>
        <w:t>,</w:t>
      </w:r>
    </w:p>
    <w:p w14:paraId="50BC8B60" w14:textId="1F041CC6" w:rsidR="007B4582" w:rsidRPr="003139C0" w:rsidRDefault="00564815" w:rsidP="00094157">
      <w:pPr>
        <w:tabs>
          <w:tab w:val="left" w:pos="142"/>
          <w:tab w:val="left" w:pos="567"/>
          <w:tab w:val="center" w:pos="4395"/>
        </w:tabs>
        <w:ind w:left="142" w:right="-3"/>
        <w:jc w:val="both"/>
        <w:rPr>
          <w:sz w:val="28"/>
          <w:szCs w:val="28"/>
        </w:rPr>
      </w:pPr>
      <w:r w:rsidRPr="003139C0">
        <w:rPr>
          <w:sz w:val="28"/>
          <w:szCs w:val="28"/>
        </w:rPr>
        <w:t xml:space="preserve">        </w:t>
      </w:r>
      <w:r w:rsidR="007B4582" w:rsidRPr="003139C0">
        <w:rPr>
          <w:sz w:val="28"/>
          <w:szCs w:val="28"/>
        </w:rPr>
        <w:t>аудиторской организацией по проверке ведения бухгалтерского учета и финансовой (бухгалтерской) отчетности Союза строителей Камчатки в 202</w:t>
      </w:r>
      <w:r w:rsidR="00D67CA6" w:rsidRPr="003139C0">
        <w:rPr>
          <w:sz w:val="28"/>
          <w:szCs w:val="28"/>
        </w:rPr>
        <w:t>1</w:t>
      </w:r>
      <w:r w:rsidR="007B4582" w:rsidRPr="003139C0">
        <w:rPr>
          <w:sz w:val="28"/>
          <w:szCs w:val="28"/>
        </w:rPr>
        <w:t xml:space="preserve"> г.</w:t>
      </w:r>
    </w:p>
    <w:p w14:paraId="6C3BBD36" w14:textId="2E348CF0" w:rsidR="007B4582" w:rsidRPr="003139C0" w:rsidRDefault="007B4582" w:rsidP="00094157">
      <w:pPr>
        <w:tabs>
          <w:tab w:val="left" w:pos="142"/>
          <w:tab w:val="center" w:pos="4395"/>
        </w:tabs>
        <w:ind w:left="142" w:right="-3"/>
        <w:jc w:val="both"/>
        <w:rPr>
          <w:sz w:val="28"/>
          <w:szCs w:val="28"/>
        </w:rPr>
      </w:pPr>
      <w:r w:rsidRPr="003139C0">
        <w:rPr>
          <w:sz w:val="28"/>
          <w:szCs w:val="28"/>
        </w:rPr>
        <w:t xml:space="preserve">Результаты голосования: «ЗА»: </w:t>
      </w:r>
      <w:r w:rsidR="00007A90" w:rsidRPr="003139C0">
        <w:rPr>
          <w:sz w:val="28"/>
          <w:szCs w:val="28"/>
        </w:rPr>
        <w:t>6</w:t>
      </w:r>
      <w:r w:rsidRPr="003139C0">
        <w:rPr>
          <w:sz w:val="28"/>
          <w:szCs w:val="28"/>
        </w:rPr>
        <w:t xml:space="preserve">; «ПРОТИВ»: 0; «ВОЗДЕРЖАЛИСЬ»: 0. </w:t>
      </w:r>
      <w:r w:rsidRPr="003139C0">
        <w:rPr>
          <w:sz w:val="28"/>
          <w:szCs w:val="28"/>
        </w:rPr>
        <w:tab/>
      </w:r>
    </w:p>
    <w:p w14:paraId="4AD6AA91" w14:textId="38290730" w:rsidR="007B4582" w:rsidRPr="003139C0" w:rsidRDefault="007B4582" w:rsidP="00094157">
      <w:pPr>
        <w:tabs>
          <w:tab w:val="left" w:pos="142"/>
          <w:tab w:val="center" w:pos="4395"/>
        </w:tabs>
        <w:ind w:left="142" w:right="-3"/>
        <w:jc w:val="both"/>
        <w:rPr>
          <w:sz w:val="28"/>
          <w:szCs w:val="28"/>
        </w:rPr>
      </w:pPr>
      <w:r w:rsidRPr="003139C0">
        <w:rPr>
          <w:sz w:val="28"/>
          <w:szCs w:val="28"/>
        </w:rPr>
        <w:t>Решение принято единогласно.</w:t>
      </w:r>
    </w:p>
    <w:p w14:paraId="19058353" w14:textId="038BB430" w:rsidR="00AB3AB2" w:rsidRPr="003139C0" w:rsidRDefault="00AB3AB2" w:rsidP="00094157">
      <w:pPr>
        <w:tabs>
          <w:tab w:val="left" w:pos="142"/>
          <w:tab w:val="center" w:pos="4395"/>
        </w:tabs>
        <w:ind w:left="142" w:right="-3"/>
        <w:jc w:val="both"/>
        <w:rPr>
          <w:sz w:val="28"/>
          <w:szCs w:val="28"/>
        </w:rPr>
      </w:pPr>
    </w:p>
    <w:p w14:paraId="51BC2D20" w14:textId="6C1CA42B" w:rsidR="00EA4306" w:rsidRPr="003139C0" w:rsidRDefault="00AB3AB2" w:rsidP="00564815">
      <w:pPr>
        <w:tabs>
          <w:tab w:val="left" w:pos="142"/>
          <w:tab w:val="center" w:pos="4395"/>
        </w:tabs>
        <w:ind w:left="142" w:right="-3"/>
        <w:jc w:val="both"/>
        <w:rPr>
          <w:sz w:val="28"/>
          <w:szCs w:val="28"/>
        </w:rPr>
      </w:pPr>
      <w:r w:rsidRPr="003139C0">
        <w:rPr>
          <w:sz w:val="28"/>
          <w:szCs w:val="28"/>
        </w:rPr>
        <w:t>3.</w:t>
      </w:r>
      <w:r w:rsidR="00EA4306" w:rsidRPr="003139C0">
        <w:rPr>
          <w:sz w:val="28"/>
          <w:szCs w:val="28"/>
        </w:rPr>
        <w:t xml:space="preserve"> СЛУШАЛИ: Новикову Н.И., представившую для утверждения на очередной календарный  год  разработанные  исполнительным органом Союза строителей Камчатки проекты    Планов   контрольных   проверок   членов   Союза   строителей   Камчатки  на  предмет  соблюдения ими требований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условий членства в Союзе строителей Камчатки, исполнения обязательств  по    договорам   строительного   подряда,    заключенным с использованием конкурентных способов заключения договоров,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 и внутренних документов Союза строителей Камчатки,</w:t>
      </w:r>
      <w:r w:rsidR="00EA4306" w:rsidRPr="003139C0">
        <w:t xml:space="preserve"> </w:t>
      </w:r>
      <w:r w:rsidR="00EA4306" w:rsidRPr="003139C0">
        <w:rPr>
          <w:sz w:val="28"/>
          <w:szCs w:val="28"/>
        </w:rPr>
        <w:t xml:space="preserve">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 особо опасных, технически сложных и уникальных объектов. </w:t>
      </w:r>
    </w:p>
    <w:p w14:paraId="3B1C067B" w14:textId="77777777" w:rsidR="00EA4306" w:rsidRPr="003139C0" w:rsidRDefault="00EA4306" w:rsidP="00564815">
      <w:pPr>
        <w:tabs>
          <w:tab w:val="left" w:pos="142"/>
          <w:tab w:val="center" w:pos="4395"/>
        </w:tabs>
        <w:ind w:left="142" w:right="-3"/>
        <w:jc w:val="both"/>
        <w:rPr>
          <w:sz w:val="28"/>
          <w:szCs w:val="28"/>
        </w:rPr>
      </w:pPr>
    </w:p>
    <w:p w14:paraId="3D317F11" w14:textId="77777777" w:rsidR="00EA4306" w:rsidRPr="003139C0" w:rsidRDefault="00EA4306" w:rsidP="00564815">
      <w:pPr>
        <w:tabs>
          <w:tab w:val="left" w:pos="142"/>
          <w:tab w:val="center" w:pos="4395"/>
        </w:tabs>
        <w:ind w:left="142" w:right="-3"/>
        <w:jc w:val="both"/>
        <w:rPr>
          <w:sz w:val="28"/>
          <w:szCs w:val="28"/>
        </w:rPr>
      </w:pPr>
      <w:r w:rsidRPr="003139C0">
        <w:rPr>
          <w:sz w:val="28"/>
          <w:szCs w:val="28"/>
        </w:rPr>
        <w:t xml:space="preserve">РЕШИЛИ: </w:t>
      </w:r>
    </w:p>
    <w:p w14:paraId="2EE4759C" w14:textId="339E7A8A" w:rsidR="00EA4306" w:rsidRPr="003139C0" w:rsidRDefault="00EA4306" w:rsidP="00564815">
      <w:pPr>
        <w:tabs>
          <w:tab w:val="left" w:pos="142"/>
          <w:tab w:val="center" w:pos="4395"/>
        </w:tabs>
        <w:ind w:left="142" w:right="-3" w:firstLine="709"/>
        <w:jc w:val="both"/>
        <w:rPr>
          <w:sz w:val="28"/>
          <w:szCs w:val="28"/>
        </w:rPr>
      </w:pPr>
      <w:r w:rsidRPr="003139C0">
        <w:rPr>
          <w:sz w:val="28"/>
          <w:szCs w:val="28"/>
        </w:rPr>
        <w:t xml:space="preserve">3.1.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2021 году контрольных проверок членов Союза строителей Камчатки на предмет соблюдения требований: </w:t>
      </w:r>
    </w:p>
    <w:p w14:paraId="00D00CF2" w14:textId="015E54E7" w:rsidR="00EA4306" w:rsidRPr="003139C0" w:rsidRDefault="00EA4306" w:rsidP="00564815">
      <w:pPr>
        <w:tabs>
          <w:tab w:val="left" w:pos="142"/>
          <w:tab w:val="center" w:pos="4395"/>
        </w:tabs>
        <w:ind w:left="142" w:right="-3" w:firstLine="709"/>
        <w:jc w:val="both"/>
        <w:rPr>
          <w:sz w:val="28"/>
          <w:szCs w:val="28"/>
        </w:rPr>
      </w:pPr>
      <w:r w:rsidRPr="003139C0">
        <w:rPr>
          <w:sz w:val="28"/>
          <w:szCs w:val="28"/>
        </w:rPr>
        <w:t>законодательства о градостроительной деятельности, о техническом регулировании, установленных в стандартах на процессы  выполнения  работ  по  строительству,  реконструкции, капитальному ремонту  объектов  капитального  строительства,  утвержденных  Ассоциацией НОСТРОЙ,  требований к страхованию;</w:t>
      </w:r>
    </w:p>
    <w:p w14:paraId="488D41A2" w14:textId="77777777" w:rsidR="00EA4306" w:rsidRPr="003139C0" w:rsidRDefault="00EA4306" w:rsidP="00564815">
      <w:pPr>
        <w:tabs>
          <w:tab w:val="left" w:pos="142"/>
          <w:tab w:val="center" w:pos="4395"/>
        </w:tabs>
        <w:ind w:left="142" w:right="-3" w:firstLine="709"/>
        <w:jc w:val="both"/>
        <w:rPr>
          <w:sz w:val="28"/>
          <w:szCs w:val="28"/>
        </w:rPr>
      </w:pPr>
      <w:r w:rsidRPr="003139C0">
        <w:rPr>
          <w:sz w:val="28"/>
          <w:szCs w:val="28"/>
        </w:rPr>
        <w:t xml:space="preserve">стандартов, условий членства в Союзе строителей Камчатки,   исполнения обязательств по договорам строительного подряда, заключенным с использованием конкурентных способов заключения договоров и иных внутренних  документов  Союза  строителей  Камчатки,  (приложение  № 1  к настоящему протоколу). </w:t>
      </w:r>
    </w:p>
    <w:p w14:paraId="6E1BB3A6" w14:textId="7DB4B2E7" w:rsidR="00EA4306" w:rsidRPr="003139C0" w:rsidRDefault="00EA4306" w:rsidP="00564815">
      <w:pPr>
        <w:tabs>
          <w:tab w:val="left" w:pos="142"/>
          <w:tab w:val="center" w:pos="4395"/>
        </w:tabs>
        <w:ind w:left="142" w:right="-3"/>
        <w:jc w:val="both"/>
        <w:rPr>
          <w:sz w:val="28"/>
          <w:szCs w:val="28"/>
        </w:rPr>
      </w:pPr>
      <w:r w:rsidRPr="003139C0">
        <w:rPr>
          <w:sz w:val="28"/>
          <w:szCs w:val="28"/>
        </w:rPr>
        <w:t xml:space="preserve">Результаты голосования: «ЗА»: </w:t>
      </w:r>
      <w:r w:rsidR="00564815" w:rsidRPr="003139C0">
        <w:rPr>
          <w:sz w:val="28"/>
          <w:szCs w:val="28"/>
        </w:rPr>
        <w:t>6</w:t>
      </w:r>
      <w:r w:rsidRPr="003139C0">
        <w:rPr>
          <w:sz w:val="28"/>
          <w:szCs w:val="28"/>
        </w:rPr>
        <w:t xml:space="preserve">; «ПРОТИВ»: 0; «ВОЗДЕРЖАЛИСЬ»: 0. </w:t>
      </w:r>
      <w:r w:rsidRPr="003139C0">
        <w:rPr>
          <w:sz w:val="28"/>
          <w:szCs w:val="28"/>
        </w:rPr>
        <w:tab/>
      </w:r>
    </w:p>
    <w:p w14:paraId="37C7DDC4" w14:textId="77777777" w:rsidR="00EA4306" w:rsidRPr="003139C0" w:rsidRDefault="00EA4306" w:rsidP="00564815">
      <w:pPr>
        <w:tabs>
          <w:tab w:val="left" w:pos="142"/>
          <w:tab w:val="center" w:pos="4395"/>
        </w:tabs>
        <w:ind w:left="142" w:right="-3"/>
        <w:jc w:val="both"/>
        <w:rPr>
          <w:sz w:val="28"/>
          <w:szCs w:val="28"/>
        </w:rPr>
      </w:pPr>
      <w:r w:rsidRPr="003139C0">
        <w:rPr>
          <w:sz w:val="28"/>
          <w:szCs w:val="28"/>
        </w:rPr>
        <w:t>Решение принято единогласно.</w:t>
      </w:r>
    </w:p>
    <w:p w14:paraId="7B7D130F" w14:textId="7BD095AB" w:rsidR="00EA4306" w:rsidRPr="003139C0" w:rsidRDefault="00EA4306" w:rsidP="00564815">
      <w:pPr>
        <w:tabs>
          <w:tab w:val="left" w:pos="142"/>
          <w:tab w:val="center" w:pos="4395"/>
        </w:tabs>
        <w:ind w:left="142" w:right="-3" w:firstLine="709"/>
        <w:jc w:val="both"/>
        <w:rPr>
          <w:sz w:val="28"/>
          <w:szCs w:val="28"/>
        </w:rPr>
      </w:pPr>
    </w:p>
    <w:p w14:paraId="0C0AB4BD" w14:textId="11C474A1" w:rsidR="00564815" w:rsidRPr="003139C0" w:rsidRDefault="00564815" w:rsidP="00564815">
      <w:pPr>
        <w:tabs>
          <w:tab w:val="left" w:pos="142"/>
          <w:tab w:val="center" w:pos="4395"/>
        </w:tabs>
        <w:ind w:left="142" w:right="-3" w:firstLine="709"/>
        <w:jc w:val="both"/>
        <w:rPr>
          <w:sz w:val="28"/>
          <w:szCs w:val="28"/>
        </w:rPr>
      </w:pPr>
    </w:p>
    <w:p w14:paraId="38BB0048" w14:textId="77777777" w:rsidR="00564815" w:rsidRPr="003139C0" w:rsidRDefault="00564815" w:rsidP="00564815">
      <w:pPr>
        <w:tabs>
          <w:tab w:val="left" w:pos="142"/>
          <w:tab w:val="center" w:pos="4395"/>
        </w:tabs>
        <w:ind w:left="142" w:right="-3" w:firstLine="567"/>
        <w:jc w:val="both"/>
        <w:rPr>
          <w:sz w:val="28"/>
          <w:szCs w:val="28"/>
        </w:rPr>
      </w:pPr>
    </w:p>
    <w:p w14:paraId="099388CA" w14:textId="471792A0" w:rsidR="00EA4306" w:rsidRPr="003139C0" w:rsidRDefault="00EA4306" w:rsidP="00564815">
      <w:pPr>
        <w:tabs>
          <w:tab w:val="left" w:pos="142"/>
          <w:tab w:val="center" w:pos="4395"/>
        </w:tabs>
        <w:ind w:left="142" w:right="-3" w:firstLine="567"/>
        <w:jc w:val="both"/>
        <w:rPr>
          <w:sz w:val="28"/>
          <w:szCs w:val="28"/>
        </w:rPr>
      </w:pPr>
      <w:r w:rsidRPr="003139C0">
        <w:rPr>
          <w:sz w:val="28"/>
          <w:szCs w:val="28"/>
        </w:rPr>
        <w:t>3.2.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2021 году контрольных проверок членов Союза строителей Камчатки на предмет соответствия фактического совокупного размера обязательств по договорам строительного подряда,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к настоящему протоколу).</w:t>
      </w:r>
    </w:p>
    <w:p w14:paraId="7BF36606" w14:textId="37260650" w:rsidR="00EA4306" w:rsidRPr="003139C0" w:rsidRDefault="00EA4306" w:rsidP="00564815">
      <w:pPr>
        <w:tabs>
          <w:tab w:val="left" w:pos="142"/>
          <w:tab w:val="center" w:pos="4395"/>
        </w:tabs>
        <w:ind w:left="142" w:right="-3"/>
        <w:jc w:val="both"/>
        <w:rPr>
          <w:sz w:val="28"/>
          <w:szCs w:val="28"/>
        </w:rPr>
      </w:pPr>
      <w:r w:rsidRPr="003139C0">
        <w:rPr>
          <w:sz w:val="28"/>
          <w:szCs w:val="28"/>
        </w:rPr>
        <w:t xml:space="preserve">Результаты голосования: «ЗА»: </w:t>
      </w:r>
      <w:r w:rsidR="00564815" w:rsidRPr="003139C0">
        <w:rPr>
          <w:sz w:val="28"/>
          <w:szCs w:val="28"/>
        </w:rPr>
        <w:t>6</w:t>
      </w:r>
      <w:r w:rsidRPr="003139C0">
        <w:rPr>
          <w:sz w:val="28"/>
          <w:szCs w:val="28"/>
        </w:rPr>
        <w:t xml:space="preserve">; «ПРОТИВ»: 0; «ВОЗДЕРЖАЛИСЬ»: 0. </w:t>
      </w:r>
      <w:r w:rsidRPr="003139C0">
        <w:rPr>
          <w:sz w:val="28"/>
          <w:szCs w:val="28"/>
        </w:rPr>
        <w:tab/>
      </w:r>
    </w:p>
    <w:p w14:paraId="439E00AC" w14:textId="77777777" w:rsidR="00EA4306" w:rsidRPr="003139C0" w:rsidRDefault="00EA4306" w:rsidP="00564815">
      <w:pPr>
        <w:tabs>
          <w:tab w:val="left" w:pos="142"/>
          <w:tab w:val="center" w:pos="4395"/>
        </w:tabs>
        <w:ind w:left="142" w:right="-3"/>
        <w:jc w:val="both"/>
        <w:rPr>
          <w:sz w:val="28"/>
          <w:szCs w:val="28"/>
        </w:rPr>
      </w:pPr>
      <w:r w:rsidRPr="003139C0">
        <w:rPr>
          <w:sz w:val="28"/>
          <w:szCs w:val="28"/>
        </w:rPr>
        <w:t>Решение принято единогласно.</w:t>
      </w:r>
    </w:p>
    <w:p w14:paraId="6E827DC2" w14:textId="659E0BD3" w:rsidR="00EA4306" w:rsidRPr="003139C0" w:rsidRDefault="00EA4306" w:rsidP="00564815">
      <w:pPr>
        <w:tabs>
          <w:tab w:val="left" w:pos="142"/>
          <w:tab w:val="center" w:pos="4395"/>
        </w:tabs>
        <w:ind w:left="142" w:right="-3" w:firstLine="567"/>
        <w:jc w:val="both"/>
        <w:rPr>
          <w:sz w:val="28"/>
          <w:szCs w:val="28"/>
        </w:rPr>
      </w:pPr>
      <w:r w:rsidRPr="003139C0">
        <w:rPr>
          <w:sz w:val="28"/>
          <w:szCs w:val="28"/>
        </w:rPr>
        <w:t>3.3.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периодичность  проведения контрольных проверок членов</w:t>
      </w:r>
      <w:r w:rsidR="00564815" w:rsidRPr="003139C0">
        <w:rPr>
          <w:sz w:val="28"/>
          <w:szCs w:val="28"/>
        </w:rPr>
        <w:t xml:space="preserve"> </w:t>
      </w:r>
      <w:r w:rsidRPr="003139C0">
        <w:rPr>
          <w:sz w:val="28"/>
          <w:szCs w:val="28"/>
        </w:rPr>
        <w:t>Союза строителей Камчатки выполняющих строительство, реконструкцию, капитальный   ремонт  особо  опасных,  технически  сложных   и   уникальных объектов  (приложение № 3 к настоящему протоколу).</w:t>
      </w:r>
    </w:p>
    <w:p w14:paraId="1F1F5CA9" w14:textId="4429C1F5" w:rsidR="00EA4306" w:rsidRPr="003139C0" w:rsidRDefault="00EA4306" w:rsidP="00564815">
      <w:pPr>
        <w:tabs>
          <w:tab w:val="left" w:pos="142"/>
          <w:tab w:val="center" w:pos="4395"/>
        </w:tabs>
        <w:ind w:left="142" w:right="-3"/>
        <w:jc w:val="both"/>
        <w:rPr>
          <w:sz w:val="28"/>
          <w:szCs w:val="28"/>
        </w:rPr>
      </w:pPr>
      <w:r w:rsidRPr="003139C0">
        <w:rPr>
          <w:sz w:val="28"/>
          <w:szCs w:val="28"/>
        </w:rPr>
        <w:t xml:space="preserve">Результаты голосования: «ЗА»: </w:t>
      </w:r>
      <w:r w:rsidR="00564815" w:rsidRPr="003139C0">
        <w:rPr>
          <w:sz w:val="28"/>
          <w:szCs w:val="28"/>
        </w:rPr>
        <w:t>6</w:t>
      </w:r>
      <w:r w:rsidRPr="003139C0">
        <w:rPr>
          <w:sz w:val="28"/>
          <w:szCs w:val="28"/>
        </w:rPr>
        <w:t xml:space="preserve">; «ПРОТИВ»: 0; «ВОЗДЕРЖАЛИСЬ»: 0. </w:t>
      </w:r>
      <w:r w:rsidRPr="003139C0">
        <w:rPr>
          <w:sz w:val="28"/>
          <w:szCs w:val="28"/>
        </w:rPr>
        <w:tab/>
      </w:r>
    </w:p>
    <w:p w14:paraId="11328980" w14:textId="77777777" w:rsidR="00EA4306" w:rsidRPr="003139C0" w:rsidRDefault="00EA4306" w:rsidP="00564815">
      <w:pPr>
        <w:tabs>
          <w:tab w:val="left" w:pos="142"/>
          <w:tab w:val="center" w:pos="4395"/>
        </w:tabs>
        <w:ind w:left="142" w:right="-3"/>
        <w:jc w:val="both"/>
        <w:rPr>
          <w:sz w:val="28"/>
          <w:szCs w:val="28"/>
        </w:rPr>
      </w:pPr>
      <w:r w:rsidRPr="003139C0">
        <w:rPr>
          <w:sz w:val="28"/>
          <w:szCs w:val="28"/>
        </w:rPr>
        <w:t>Решение принято единогласно.</w:t>
      </w:r>
    </w:p>
    <w:p w14:paraId="253A143A" w14:textId="4026C937" w:rsidR="00AB3AB2" w:rsidRPr="003139C0" w:rsidRDefault="00AB3AB2" w:rsidP="00564815">
      <w:pPr>
        <w:tabs>
          <w:tab w:val="left" w:pos="142"/>
          <w:tab w:val="center" w:pos="4395"/>
        </w:tabs>
        <w:ind w:left="142" w:right="-3"/>
        <w:jc w:val="both"/>
        <w:rPr>
          <w:sz w:val="28"/>
          <w:szCs w:val="28"/>
        </w:rPr>
      </w:pPr>
    </w:p>
    <w:p w14:paraId="45BABB95" w14:textId="693BAD6F" w:rsidR="007B70D2" w:rsidRPr="003139C0" w:rsidRDefault="00AB3AB2" w:rsidP="00A25336">
      <w:pPr>
        <w:tabs>
          <w:tab w:val="left" w:pos="142"/>
          <w:tab w:val="left" w:pos="709"/>
          <w:tab w:val="center" w:pos="4395"/>
        </w:tabs>
        <w:ind w:left="142" w:right="-3"/>
        <w:jc w:val="both"/>
        <w:rPr>
          <w:sz w:val="28"/>
          <w:szCs w:val="28"/>
        </w:rPr>
      </w:pPr>
      <w:r w:rsidRPr="003139C0">
        <w:rPr>
          <w:sz w:val="28"/>
          <w:szCs w:val="28"/>
        </w:rPr>
        <w:t>4.</w:t>
      </w:r>
      <w:r w:rsidR="007B70D2" w:rsidRPr="003139C0">
        <w:t xml:space="preserve"> </w:t>
      </w:r>
      <w:r w:rsidR="007B70D2" w:rsidRPr="003139C0">
        <w:rPr>
          <w:sz w:val="28"/>
          <w:szCs w:val="28"/>
        </w:rPr>
        <w:t xml:space="preserve">СЛУШАЛИ: Воронова Н.В. об исключении из персонального состава Контрольной комиссии Союза строителей Камчатки </w:t>
      </w:r>
      <w:r w:rsidR="009E62B4" w:rsidRPr="003139C0">
        <w:rPr>
          <w:sz w:val="28"/>
          <w:szCs w:val="28"/>
        </w:rPr>
        <w:t>генерального директора ООО «Промстрой»</w:t>
      </w:r>
      <w:r w:rsidR="000C6DC9" w:rsidRPr="003139C0">
        <w:rPr>
          <w:sz w:val="28"/>
          <w:szCs w:val="28"/>
        </w:rPr>
        <w:t xml:space="preserve"> (ИНН 4101111160)</w:t>
      </w:r>
      <w:r w:rsidR="009E62B4" w:rsidRPr="003139C0">
        <w:rPr>
          <w:sz w:val="28"/>
          <w:szCs w:val="28"/>
        </w:rPr>
        <w:t xml:space="preserve"> Ленд</w:t>
      </w:r>
      <w:r w:rsidR="0002397B" w:rsidRPr="003139C0">
        <w:rPr>
          <w:sz w:val="28"/>
          <w:szCs w:val="28"/>
        </w:rPr>
        <w:t>ы</w:t>
      </w:r>
      <w:r w:rsidR="009E62B4" w:rsidRPr="003139C0">
        <w:rPr>
          <w:sz w:val="28"/>
          <w:szCs w:val="28"/>
        </w:rPr>
        <w:t xml:space="preserve"> Андрея Васильевича</w:t>
      </w:r>
      <w:r w:rsidR="007B70D2" w:rsidRPr="003139C0">
        <w:rPr>
          <w:sz w:val="28"/>
          <w:szCs w:val="28"/>
        </w:rPr>
        <w:t xml:space="preserve">, в связи </w:t>
      </w:r>
      <w:r w:rsidR="009E62B4" w:rsidRPr="003139C0">
        <w:rPr>
          <w:sz w:val="28"/>
          <w:szCs w:val="28"/>
        </w:rPr>
        <w:t>с изменением руководителя организации</w:t>
      </w:r>
      <w:r w:rsidR="007B70D2" w:rsidRPr="003139C0">
        <w:rPr>
          <w:sz w:val="28"/>
          <w:szCs w:val="28"/>
        </w:rPr>
        <w:t xml:space="preserve">, и предложившего,  в соответствии с подп. 12.4.8 п. 12 Устава Союза строителей Камчатки, подп. 8 п. 1 разд. 2 Положения о постоянно действующем коллегиальном органе Союза строителей Камчатки, п. 2.6 Положения о Контрольной комиссии Союза строителей Камчатки, внести изменения в персональный состав Контрольной комиссии Союза строителей Камчатки, утверждённый Протоколом Совета </w:t>
      </w:r>
      <w:r w:rsidR="00A25336" w:rsidRPr="003139C0">
        <w:rPr>
          <w:sz w:val="28"/>
          <w:szCs w:val="28"/>
        </w:rPr>
        <w:t xml:space="preserve">      </w:t>
      </w:r>
      <w:r w:rsidR="007B70D2" w:rsidRPr="003139C0">
        <w:rPr>
          <w:sz w:val="28"/>
          <w:szCs w:val="28"/>
        </w:rPr>
        <w:t>№ 06 от 20.03.2019 г.</w:t>
      </w:r>
    </w:p>
    <w:p w14:paraId="27BB14A7" w14:textId="77777777" w:rsidR="007B70D2" w:rsidRPr="003139C0" w:rsidRDefault="007B70D2" w:rsidP="00564815">
      <w:pPr>
        <w:tabs>
          <w:tab w:val="left" w:pos="142"/>
          <w:tab w:val="center" w:pos="4395"/>
        </w:tabs>
        <w:ind w:left="142" w:right="-3"/>
        <w:jc w:val="both"/>
        <w:rPr>
          <w:sz w:val="28"/>
          <w:szCs w:val="28"/>
        </w:rPr>
      </w:pPr>
    </w:p>
    <w:p w14:paraId="4F14161F" w14:textId="77777777" w:rsidR="007B70D2" w:rsidRPr="003139C0" w:rsidRDefault="007B70D2" w:rsidP="00564815">
      <w:pPr>
        <w:tabs>
          <w:tab w:val="left" w:pos="142"/>
          <w:tab w:val="center" w:pos="4395"/>
        </w:tabs>
        <w:ind w:left="142" w:right="-3"/>
        <w:jc w:val="both"/>
        <w:rPr>
          <w:sz w:val="28"/>
          <w:szCs w:val="28"/>
        </w:rPr>
      </w:pPr>
      <w:r w:rsidRPr="003139C0">
        <w:rPr>
          <w:sz w:val="28"/>
          <w:szCs w:val="28"/>
        </w:rPr>
        <w:t>РЕШИЛИ:</w:t>
      </w:r>
    </w:p>
    <w:p w14:paraId="50A179BA" w14:textId="543ADC7E" w:rsidR="007B70D2" w:rsidRPr="003139C0" w:rsidRDefault="007B70D2" w:rsidP="00564815">
      <w:pPr>
        <w:tabs>
          <w:tab w:val="left" w:pos="142"/>
          <w:tab w:val="center" w:pos="4395"/>
        </w:tabs>
        <w:ind w:left="142" w:right="-3"/>
        <w:jc w:val="both"/>
        <w:rPr>
          <w:sz w:val="28"/>
          <w:szCs w:val="28"/>
        </w:rPr>
      </w:pPr>
      <w:r w:rsidRPr="003139C0">
        <w:rPr>
          <w:sz w:val="28"/>
          <w:szCs w:val="28"/>
        </w:rPr>
        <w:tab/>
        <w:t xml:space="preserve">        4.1. В соответствии с п. 2.6 Положения о Контрольной комиссии Союза строителей Камчатки, исключить </w:t>
      </w:r>
      <w:r w:rsidR="009F231B" w:rsidRPr="003139C0">
        <w:rPr>
          <w:sz w:val="28"/>
          <w:szCs w:val="28"/>
        </w:rPr>
        <w:t>генерального директора ООО «Промстрой» Ленду Андрея Васильевича</w:t>
      </w:r>
      <w:r w:rsidRPr="003139C0">
        <w:rPr>
          <w:sz w:val="28"/>
          <w:szCs w:val="28"/>
        </w:rPr>
        <w:t xml:space="preserve"> из персонального состава Контрольной комиссии, в связи с </w:t>
      </w:r>
      <w:r w:rsidR="005B3F66" w:rsidRPr="003139C0">
        <w:rPr>
          <w:sz w:val="28"/>
          <w:szCs w:val="28"/>
        </w:rPr>
        <w:t>изменением руководителя организации</w:t>
      </w:r>
      <w:r w:rsidRPr="003139C0">
        <w:rPr>
          <w:sz w:val="28"/>
          <w:szCs w:val="28"/>
        </w:rPr>
        <w:t>.</w:t>
      </w:r>
    </w:p>
    <w:p w14:paraId="5DC7C5EF" w14:textId="61FBA02B" w:rsidR="007B70D2" w:rsidRPr="003139C0" w:rsidRDefault="007B70D2" w:rsidP="00564815">
      <w:pPr>
        <w:tabs>
          <w:tab w:val="left" w:pos="142"/>
          <w:tab w:val="center" w:pos="4395"/>
        </w:tabs>
        <w:ind w:left="142" w:right="-3"/>
        <w:jc w:val="both"/>
        <w:rPr>
          <w:sz w:val="28"/>
          <w:szCs w:val="28"/>
        </w:rPr>
      </w:pPr>
      <w:r w:rsidRPr="003139C0">
        <w:rPr>
          <w:sz w:val="28"/>
          <w:szCs w:val="28"/>
        </w:rPr>
        <w:t xml:space="preserve">Результаты голосования: «ЗА»: </w:t>
      </w:r>
      <w:r w:rsidR="001860C5" w:rsidRPr="003139C0">
        <w:rPr>
          <w:sz w:val="28"/>
          <w:szCs w:val="28"/>
        </w:rPr>
        <w:t>6</w:t>
      </w:r>
      <w:r w:rsidRPr="003139C0">
        <w:rPr>
          <w:sz w:val="28"/>
          <w:szCs w:val="28"/>
        </w:rPr>
        <w:t xml:space="preserve">; «ПРОТИВ»: 0; «ВОЗДЕРЖАЛИСЬ»: 0. </w:t>
      </w:r>
    </w:p>
    <w:p w14:paraId="2B021C26" w14:textId="54015B35" w:rsidR="00AB3AB2" w:rsidRPr="003139C0" w:rsidRDefault="007B70D2" w:rsidP="00564815">
      <w:pPr>
        <w:tabs>
          <w:tab w:val="left" w:pos="142"/>
          <w:tab w:val="center" w:pos="4395"/>
        </w:tabs>
        <w:ind w:left="142" w:right="-3"/>
        <w:jc w:val="both"/>
        <w:rPr>
          <w:sz w:val="28"/>
          <w:szCs w:val="28"/>
        </w:rPr>
      </w:pPr>
      <w:r w:rsidRPr="003139C0">
        <w:rPr>
          <w:sz w:val="28"/>
          <w:szCs w:val="28"/>
        </w:rPr>
        <w:t>Решение принято единогласно.</w:t>
      </w:r>
    </w:p>
    <w:p w14:paraId="0E3EC1D3" w14:textId="6A976782" w:rsidR="00AB3AB2" w:rsidRPr="003139C0" w:rsidRDefault="00AB3AB2" w:rsidP="00564815">
      <w:pPr>
        <w:tabs>
          <w:tab w:val="left" w:pos="142"/>
          <w:tab w:val="center" w:pos="4395"/>
        </w:tabs>
        <w:ind w:left="142" w:right="-3"/>
        <w:jc w:val="both"/>
        <w:rPr>
          <w:sz w:val="28"/>
          <w:szCs w:val="28"/>
        </w:rPr>
      </w:pPr>
    </w:p>
    <w:p w14:paraId="6C0DAE8C" w14:textId="05C8B6D3" w:rsidR="007B70D2" w:rsidRPr="003139C0" w:rsidRDefault="007B70D2" w:rsidP="00564815">
      <w:pPr>
        <w:tabs>
          <w:tab w:val="left" w:pos="142"/>
          <w:tab w:val="center" w:pos="4395"/>
        </w:tabs>
        <w:ind w:left="142" w:right="-3"/>
        <w:jc w:val="both"/>
        <w:rPr>
          <w:sz w:val="28"/>
          <w:szCs w:val="28"/>
        </w:rPr>
      </w:pPr>
      <w:r w:rsidRPr="003139C0">
        <w:rPr>
          <w:sz w:val="28"/>
          <w:szCs w:val="28"/>
        </w:rPr>
        <w:t xml:space="preserve">СЛУШАЛИ: Шевченко С.В., предложившую рассмотреть кандидатуру </w:t>
      </w:r>
      <w:r w:rsidR="009E62B4" w:rsidRPr="003139C0">
        <w:rPr>
          <w:sz w:val="28"/>
          <w:szCs w:val="28"/>
        </w:rPr>
        <w:t>Ленды Андрея Васильевича</w:t>
      </w:r>
      <w:r w:rsidRPr="003139C0">
        <w:rPr>
          <w:sz w:val="28"/>
          <w:szCs w:val="28"/>
        </w:rPr>
        <w:t>, директора ООО «</w:t>
      </w:r>
      <w:r w:rsidR="009E62B4" w:rsidRPr="003139C0">
        <w:rPr>
          <w:sz w:val="28"/>
          <w:szCs w:val="28"/>
        </w:rPr>
        <w:t>КАМЧАТГЭССТРОЙ</w:t>
      </w:r>
      <w:r w:rsidRPr="003139C0">
        <w:rPr>
          <w:sz w:val="28"/>
          <w:szCs w:val="28"/>
        </w:rPr>
        <w:t xml:space="preserve">» (ИНН </w:t>
      </w:r>
      <w:r w:rsidR="009E62B4" w:rsidRPr="003139C0">
        <w:rPr>
          <w:sz w:val="28"/>
          <w:szCs w:val="28"/>
        </w:rPr>
        <w:t>4101163993</w:t>
      </w:r>
      <w:r w:rsidRPr="003139C0">
        <w:rPr>
          <w:sz w:val="28"/>
          <w:szCs w:val="28"/>
        </w:rPr>
        <w:t>), для включения в состав Контрольной комиссии.</w:t>
      </w:r>
    </w:p>
    <w:p w14:paraId="63EE25AC" w14:textId="77777777" w:rsidR="007B70D2" w:rsidRPr="003139C0" w:rsidRDefault="007B70D2" w:rsidP="00564815">
      <w:pPr>
        <w:tabs>
          <w:tab w:val="left" w:pos="142"/>
          <w:tab w:val="center" w:pos="4395"/>
        </w:tabs>
        <w:ind w:left="142" w:right="-3"/>
        <w:jc w:val="both"/>
        <w:rPr>
          <w:sz w:val="28"/>
          <w:szCs w:val="28"/>
        </w:rPr>
      </w:pPr>
    </w:p>
    <w:p w14:paraId="50E01A35" w14:textId="77777777" w:rsidR="00A25336" w:rsidRPr="003139C0" w:rsidRDefault="00A25336" w:rsidP="00564815">
      <w:pPr>
        <w:tabs>
          <w:tab w:val="left" w:pos="142"/>
          <w:tab w:val="center" w:pos="4395"/>
        </w:tabs>
        <w:ind w:left="142" w:right="-3"/>
        <w:jc w:val="both"/>
        <w:rPr>
          <w:sz w:val="28"/>
          <w:szCs w:val="28"/>
        </w:rPr>
      </w:pPr>
    </w:p>
    <w:p w14:paraId="42281838" w14:textId="7AD4CD97" w:rsidR="007B70D2" w:rsidRPr="003139C0" w:rsidRDefault="007B70D2" w:rsidP="00564815">
      <w:pPr>
        <w:tabs>
          <w:tab w:val="left" w:pos="142"/>
          <w:tab w:val="center" w:pos="4395"/>
        </w:tabs>
        <w:ind w:left="142" w:right="-3"/>
        <w:jc w:val="both"/>
        <w:rPr>
          <w:sz w:val="28"/>
          <w:szCs w:val="28"/>
        </w:rPr>
      </w:pPr>
      <w:r w:rsidRPr="003139C0">
        <w:rPr>
          <w:sz w:val="28"/>
          <w:szCs w:val="28"/>
        </w:rPr>
        <w:lastRenderedPageBreak/>
        <w:t xml:space="preserve">ВЫСТУПИЛ: Воронов Н.В. с предложением о включении </w:t>
      </w:r>
      <w:r w:rsidR="009E62B4" w:rsidRPr="003139C0">
        <w:rPr>
          <w:sz w:val="28"/>
          <w:szCs w:val="28"/>
        </w:rPr>
        <w:t>Ленды Андрея Васильевича, директора ООО «КАМЧАТГЭССТРОЙ»,</w:t>
      </w:r>
      <w:r w:rsidRPr="003139C0">
        <w:rPr>
          <w:sz w:val="28"/>
          <w:szCs w:val="28"/>
        </w:rPr>
        <w:t xml:space="preserve"> в состав Контрольной комиссии.</w:t>
      </w:r>
    </w:p>
    <w:p w14:paraId="1735E2EE" w14:textId="77777777" w:rsidR="007B70D2" w:rsidRPr="003139C0" w:rsidRDefault="007B70D2" w:rsidP="00564815">
      <w:pPr>
        <w:tabs>
          <w:tab w:val="left" w:pos="142"/>
          <w:tab w:val="center" w:pos="4395"/>
        </w:tabs>
        <w:ind w:left="142" w:right="-3"/>
        <w:jc w:val="both"/>
        <w:rPr>
          <w:sz w:val="28"/>
          <w:szCs w:val="28"/>
        </w:rPr>
      </w:pPr>
    </w:p>
    <w:p w14:paraId="094F7BFD" w14:textId="77777777" w:rsidR="007B70D2" w:rsidRPr="003139C0" w:rsidRDefault="007B70D2" w:rsidP="00564815">
      <w:pPr>
        <w:tabs>
          <w:tab w:val="left" w:pos="142"/>
          <w:tab w:val="center" w:pos="4395"/>
        </w:tabs>
        <w:ind w:left="142" w:right="-3"/>
        <w:jc w:val="both"/>
        <w:rPr>
          <w:sz w:val="28"/>
          <w:szCs w:val="28"/>
        </w:rPr>
      </w:pPr>
      <w:r w:rsidRPr="003139C0">
        <w:rPr>
          <w:sz w:val="28"/>
          <w:szCs w:val="28"/>
        </w:rPr>
        <w:t>РЕШИЛИ:</w:t>
      </w:r>
    </w:p>
    <w:p w14:paraId="49543CE0" w14:textId="405A42F0" w:rsidR="007B70D2" w:rsidRPr="003139C0" w:rsidRDefault="007B70D2" w:rsidP="00A25336">
      <w:pPr>
        <w:tabs>
          <w:tab w:val="left" w:pos="142"/>
          <w:tab w:val="center" w:pos="4395"/>
        </w:tabs>
        <w:ind w:left="142" w:right="-3" w:firstLine="567"/>
        <w:jc w:val="both"/>
        <w:rPr>
          <w:sz w:val="28"/>
          <w:szCs w:val="28"/>
        </w:rPr>
      </w:pPr>
      <w:r w:rsidRPr="003139C0">
        <w:rPr>
          <w:sz w:val="28"/>
          <w:szCs w:val="28"/>
        </w:rPr>
        <w:t xml:space="preserve">4.2. В соответствии с подп. 12.4.8 п. 12 Устава Союза строителей Камчатки, подп. 8 п. 1 разд. 2 Положения о постоянно действующем коллегиальном органе Союза строителей Камчатки, п. 2.6 Положения о Контрольной комиссии Союза строителей Камчатки включить в персональный состав Контрольной комиссии </w:t>
      </w:r>
      <w:r w:rsidR="009E62B4" w:rsidRPr="003139C0">
        <w:rPr>
          <w:sz w:val="28"/>
          <w:szCs w:val="28"/>
        </w:rPr>
        <w:t>Ленду Андрея Васильевича - директора ООО «КАМЧАТГЭССТРОЙ»</w:t>
      </w:r>
      <w:r w:rsidRPr="003139C0">
        <w:rPr>
          <w:sz w:val="28"/>
          <w:szCs w:val="28"/>
        </w:rPr>
        <w:t xml:space="preserve"> (ИНН </w:t>
      </w:r>
      <w:r w:rsidR="009E62B4" w:rsidRPr="003139C0">
        <w:rPr>
          <w:sz w:val="28"/>
          <w:szCs w:val="28"/>
        </w:rPr>
        <w:t>4101163993</w:t>
      </w:r>
      <w:r w:rsidRPr="003139C0">
        <w:rPr>
          <w:sz w:val="28"/>
          <w:szCs w:val="28"/>
        </w:rPr>
        <w:t>).</w:t>
      </w:r>
    </w:p>
    <w:p w14:paraId="3FB03E68" w14:textId="65ECF1C1" w:rsidR="007B70D2" w:rsidRPr="003139C0" w:rsidRDefault="007B70D2" w:rsidP="00564815">
      <w:pPr>
        <w:tabs>
          <w:tab w:val="left" w:pos="142"/>
          <w:tab w:val="center" w:pos="4395"/>
        </w:tabs>
        <w:ind w:left="142" w:right="-3"/>
        <w:jc w:val="both"/>
        <w:rPr>
          <w:sz w:val="28"/>
          <w:szCs w:val="28"/>
        </w:rPr>
      </w:pPr>
      <w:r w:rsidRPr="003139C0">
        <w:rPr>
          <w:sz w:val="28"/>
          <w:szCs w:val="28"/>
        </w:rPr>
        <w:t>Результаты голосования: «ЗА»:</w:t>
      </w:r>
      <w:r w:rsidR="001860C5" w:rsidRPr="003139C0">
        <w:rPr>
          <w:sz w:val="28"/>
          <w:szCs w:val="28"/>
        </w:rPr>
        <w:t>6</w:t>
      </w:r>
      <w:r w:rsidRPr="003139C0">
        <w:rPr>
          <w:sz w:val="28"/>
          <w:szCs w:val="28"/>
        </w:rPr>
        <w:t xml:space="preserve">; «ПРОТИВ»: 0; «ВОЗДЕРЖАЛИСЬ»: 0. </w:t>
      </w:r>
    </w:p>
    <w:p w14:paraId="4D6AD1E6" w14:textId="4E0377D1" w:rsidR="007B70D2" w:rsidRPr="003139C0" w:rsidRDefault="007B70D2" w:rsidP="00564815">
      <w:pPr>
        <w:tabs>
          <w:tab w:val="left" w:pos="142"/>
          <w:tab w:val="center" w:pos="4395"/>
        </w:tabs>
        <w:ind w:left="142" w:right="-3"/>
        <w:jc w:val="both"/>
        <w:rPr>
          <w:sz w:val="28"/>
          <w:szCs w:val="28"/>
        </w:rPr>
      </w:pPr>
      <w:r w:rsidRPr="003139C0">
        <w:rPr>
          <w:sz w:val="28"/>
          <w:szCs w:val="28"/>
        </w:rPr>
        <w:t>Решение принято единогласно.</w:t>
      </w:r>
    </w:p>
    <w:p w14:paraId="76186CAE" w14:textId="77777777" w:rsidR="001860C5" w:rsidRPr="003139C0" w:rsidRDefault="001860C5" w:rsidP="00564815">
      <w:pPr>
        <w:tabs>
          <w:tab w:val="left" w:pos="142"/>
          <w:tab w:val="center" w:pos="4395"/>
        </w:tabs>
        <w:ind w:left="142" w:right="-3"/>
        <w:jc w:val="both"/>
        <w:rPr>
          <w:sz w:val="28"/>
          <w:szCs w:val="28"/>
        </w:rPr>
      </w:pPr>
    </w:p>
    <w:p w14:paraId="5A6E0050" w14:textId="6E357EAE" w:rsidR="00AB3AB2" w:rsidRPr="003139C0" w:rsidRDefault="00AB3AB2" w:rsidP="00564815">
      <w:pPr>
        <w:tabs>
          <w:tab w:val="left" w:pos="142"/>
          <w:tab w:val="center" w:pos="4395"/>
        </w:tabs>
        <w:ind w:left="142" w:right="-3"/>
        <w:jc w:val="both"/>
        <w:rPr>
          <w:sz w:val="28"/>
          <w:szCs w:val="28"/>
        </w:rPr>
      </w:pPr>
      <w:r w:rsidRPr="003139C0">
        <w:rPr>
          <w:sz w:val="28"/>
          <w:szCs w:val="28"/>
        </w:rPr>
        <w:t>5. РАЗНОЕ.</w:t>
      </w:r>
    </w:p>
    <w:p w14:paraId="2BCFE1F9" w14:textId="4DC68467" w:rsidR="004347A7" w:rsidRDefault="004347A7" w:rsidP="00564815">
      <w:pPr>
        <w:tabs>
          <w:tab w:val="left" w:pos="142"/>
          <w:tab w:val="center" w:pos="4395"/>
        </w:tabs>
        <w:ind w:left="142" w:right="-3"/>
        <w:jc w:val="both"/>
        <w:rPr>
          <w:sz w:val="28"/>
          <w:szCs w:val="28"/>
        </w:rPr>
      </w:pPr>
    </w:p>
    <w:p w14:paraId="53D22F2B" w14:textId="77777777" w:rsidR="00A25336" w:rsidRDefault="00A25336" w:rsidP="00564815">
      <w:pPr>
        <w:tabs>
          <w:tab w:val="left" w:pos="142"/>
          <w:tab w:val="center" w:pos="4395"/>
        </w:tabs>
        <w:ind w:left="142" w:right="-3"/>
        <w:jc w:val="both"/>
        <w:rPr>
          <w:sz w:val="28"/>
          <w:szCs w:val="28"/>
        </w:rPr>
      </w:pPr>
    </w:p>
    <w:p w14:paraId="3AFBDAEA" w14:textId="2DC3A002" w:rsidR="009100D0" w:rsidRDefault="009100D0" w:rsidP="00564815">
      <w:pPr>
        <w:tabs>
          <w:tab w:val="left" w:pos="142"/>
          <w:tab w:val="center" w:pos="4395"/>
        </w:tabs>
        <w:ind w:left="142" w:right="-3"/>
        <w:jc w:val="both"/>
        <w:rPr>
          <w:sz w:val="28"/>
          <w:szCs w:val="28"/>
        </w:rPr>
      </w:pPr>
    </w:p>
    <w:p w14:paraId="1A906481" w14:textId="6574B67A" w:rsidR="005C7561" w:rsidRPr="000850A6" w:rsidRDefault="00CA3EC6" w:rsidP="00564815">
      <w:pPr>
        <w:ind w:left="142" w:right="-2"/>
        <w:jc w:val="both"/>
        <w:rPr>
          <w:sz w:val="28"/>
          <w:szCs w:val="28"/>
        </w:rPr>
      </w:pPr>
      <w:r>
        <w:rPr>
          <w:sz w:val="28"/>
          <w:szCs w:val="28"/>
        </w:rPr>
        <w:t xml:space="preserve"> </w:t>
      </w:r>
      <w:r w:rsidR="00F356ED">
        <w:rPr>
          <w:sz w:val="28"/>
          <w:szCs w:val="28"/>
        </w:rPr>
        <w:t>П</w:t>
      </w:r>
      <w:r w:rsidR="005C7561" w:rsidRPr="000766D1">
        <w:rPr>
          <w:sz w:val="28"/>
          <w:szCs w:val="28"/>
        </w:rPr>
        <w:t xml:space="preserve">редседатель                                                                              </w:t>
      </w:r>
      <w:r w:rsidR="000850A6" w:rsidRPr="000850A6">
        <w:rPr>
          <w:sz w:val="28"/>
          <w:szCs w:val="28"/>
        </w:rPr>
        <w:t xml:space="preserve"> </w:t>
      </w:r>
      <w:r w:rsidR="00097B48">
        <w:rPr>
          <w:sz w:val="28"/>
          <w:szCs w:val="28"/>
        </w:rPr>
        <w:t xml:space="preserve">      </w:t>
      </w:r>
      <w:r w:rsidR="000850A6" w:rsidRPr="000850A6">
        <w:rPr>
          <w:sz w:val="28"/>
          <w:szCs w:val="28"/>
        </w:rPr>
        <w:t xml:space="preserve">  </w:t>
      </w:r>
      <w:r w:rsidR="00193D29">
        <w:rPr>
          <w:sz w:val="28"/>
          <w:szCs w:val="28"/>
        </w:rPr>
        <w:t>Воронов Н.В.</w:t>
      </w:r>
    </w:p>
    <w:p w14:paraId="306C730B" w14:textId="77777777" w:rsidR="000850A6" w:rsidRPr="00111FD2" w:rsidRDefault="000850A6" w:rsidP="00564815">
      <w:pPr>
        <w:ind w:left="142" w:right="-2"/>
        <w:jc w:val="both"/>
        <w:rPr>
          <w:sz w:val="28"/>
          <w:szCs w:val="28"/>
        </w:rPr>
      </w:pPr>
      <w:r w:rsidRPr="000850A6">
        <w:rPr>
          <w:sz w:val="28"/>
          <w:szCs w:val="28"/>
        </w:rPr>
        <w:t xml:space="preserve">                   </w:t>
      </w:r>
      <w:r w:rsidRPr="00111FD2">
        <w:rPr>
          <w:sz w:val="28"/>
          <w:szCs w:val="28"/>
        </w:rPr>
        <w:t xml:space="preserve"> </w:t>
      </w:r>
    </w:p>
    <w:p w14:paraId="4B864017" w14:textId="416876F6" w:rsidR="000850A6" w:rsidRPr="000850A6" w:rsidRDefault="00A25336" w:rsidP="00564815">
      <w:pPr>
        <w:spacing w:before="120"/>
        <w:ind w:left="142" w:right="-2"/>
        <w:rPr>
          <w:sz w:val="28"/>
          <w:szCs w:val="28"/>
        </w:rPr>
      </w:pPr>
      <w:r>
        <w:rPr>
          <w:sz w:val="28"/>
          <w:szCs w:val="28"/>
        </w:rPr>
        <w:t xml:space="preserve"> </w:t>
      </w:r>
      <w:r w:rsidR="005C7561" w:rsidRPr="000850A6">
        <w:rPr>
          <w:sz w:val="28"/>
          <w:szCs w:val="28"/>
        </w:rPr>
        <w:t xml:space="preserve">Секретарь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850A6" w:rsidRPr="000850A6">
        <w:rPr>
          <w:sz w:val="28"/>
          <w:szCs w:val="28"/>
        </w:rPr>
        <w:t>Шевченко С.В.</w:t>
      </w:r>
      <w:r w:rsidR="000850A6" w:rsidRPr="000850A6">
        <w:rPr>
          <w:noProof/>
        </w:rPr>
        <w:t xml:space="preserve"> </w:t>
      </w:r>
      <w:r w:rsidR="005C7561" w:rsidRPr="000850A6">
        <w:rPr>
          <w:sz w:val="28"/>
          <w:szCs w:val="28"/>
        </w:rPr>
        <w:t xml:space="preserve">                                     </w:t>
      </w:r>
      <w:r w:rsidR="000850A6" w:rsidRPr="000850A6">
        <w:rPr>
          <w:sz w:val="28"/>
          <w:szCs w:val="28"/>
        </w:rPr>
        <w:t xml:space="preserve">                                                 </w:t>
      </w:r>
    </w:p>
    <w:sectPr w:rsidR="000850A6" w:rsidRPr="000850A6" w:rsidSect="00564815">
      <w:pgSz w:w="11906" w:h="16838"/>
      <w:pgMar w:top="993" w:right="851" w:bottom="709"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79595" w14:textId="77777777" w:rsidR="002F52D6" w:rsidRDefault="002F52D6" w:rsidP="00510FF4">
      <w:r>
        <w:separator/>
      </w:r>
    </w:p>
  </w:endnote>
  <w:endnote w:type="continuationSeparator" w:id="0">
    <w:p w14:paraId="2C7AE708" w14:textId="77777777" w:rsidR="002F52D6" w:rsidRDefault="002F52D6"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59D0D" w14:textId="77777777" w:rsidR="002F52D6" w:rsidRDefault="002F52D6" w:rsidP="00510FF4">
      <w:r>
        <w:separator/>
      </w:r>
    </w:p>
  </w:footnote>
  <w:footnote w:type="continuationSeparator" w:id="0">
    <w:p w14:paraId="78B19B9A" w14:textId="77777777" w:rsidR="002F52D6" w:rsidRDefault="002F52D6"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E4197"/>
    <w:multiLevelType w:val="multilevel"/>
    <w:tmpl w:val="026E9D6E"/>
    <w:lvl w:ilvl="0">
      <w:start w:val="1"/>
      <w:numFmt w:val="decimal"/>
      <w:lvlText w:val="%1."/>
      <w:lvlJc w:val="left"/>
      <w:pPr>
        <w:ind w:left="1228" w:hanging="660"/>
      </w:pPr>
      <w:rPr>
        <w:rFonts w:hint="default"/>
        <w:color w:val="FF0000"/>
      </w:rPr>
    </w:lvl>
    <w:lvl w:ilvl="1">
      <w:start w:val="1"/>
      <w:numFmt w:val="decimal"/>
      <w:lvlText w:val="%1.%2."/>
      <w:lvlJc w:val="left"/>
      <w:pPr>
        <w:ind w:left="1246" w:hanging="720"/>
      </w:pPr>
      <w:rPr>
        <w:rFonts w:hint="default"/>
        <w:color w:val="FF0000"/>
      </w:rPr>
    </w:lvl>
    <w:lvl w:ilvl="2">
      <w:start w:val="1"/>
      <w:numFmt w:val="decimal"/>
      <w:lvlText w:val="%1.%2.%3."/>
      <w:lvlJc w:val="left"/>
      <w:pPr>
        <w:ind w:left="1204" w:hanging="720"/>
      </w:pPr>
      <w:rPr>
        <w:rFonts w:hint="default"/>
        <w:color w:val="FF0000"/>
      </w:rPr>
    </w:lvl>
    <w:lvl w:ilvl="3">
      <w:start w:val="1"/>
      <w:numFmt w:val="decimal"/>
      <w:lvlText w:val="%1.%2.%3.%4."/>
      <w:lvlJc w:val="left"/>
      <w:pPr>
        <w:ind w:left="1522" w:hanging="1080"/>
      </w:pPr>
      <w:rPr>
        <w:rFonts w:hint="default"/>
        <w:color w:val="FF0000"/>
      </w:rPr>
    </w:lvl>
    <w:lvl w:ilvl="4">
      <w:start w:val="1"/>
      <w:numFmt w:val="decimal"/>
      <w:lvlText w:val="%1.%2.%3.%4.%5."/>
      <w:lvlJc w:val="left"/>
      <w:pPr>
        <w:ind w:left="1480" w:hanging="1080"/>
      </w:pPr>
      <w:rPr>
        <w:rFonts w:hint="default"/>
        <w:color w:val="FF0000"/>
      </w:rPr>
    </w:lvl>
    <w:lvl w:ilvl="5">
      <w:start w:val="1"/>
      <w:numFmt w:val="decimal"/>
      <w:lvlText w:val="%1.%2.%3.%4.%5.%6."/>
      <w:lvlJc w:val="left"/>
      <w:pPr>
        <w:ind w:left="1798" w:hanging="1440"/>
      </w:pPr>
      <w:rPr>
        <w:rFonts w:hint="default"/>
        <w:color w:val="FF0000"/>
      </w:rPr>
    </w:lvl>
    <w:lvl w:ilvl="6">
      <w:start w:val="1"/>
      <w:numFmt w:val="decimal"/>
      <w:lvlText w:val="%1.%2.%3.%4.%5.%6.%7."/>
      <w:lvlJc w:val="left"/>
      <w:pPr>
        <w:ind w:left="2116" w:hanging="1800"/>
      </w:pPr>
      <w:rPr>
        <w:rFonts w:hint="default"/>
        <w:color w:val="FF0000"/>
      </w:rPr>
    </w:lvl>
    <w:lvl w:ilvl="7">
      <w:start w:val="1"/>
      <w:numFmt w:val="decimal"/>
      <w:lvlText w:val="%1.%2.%3.%4.%5.%6.%7.%8."/>
      <w:lvlJc w:val="left"/>
      <w:pPr>
        <w:ind w:left="2074" w:hanging="1800"/>
      </w:pPr>
      <w:rPr>
        <w:rFonts w:hint="default"/>
        <w:color w:val="FF0000"/>
      </w:rPr>
    </w:lvl>
    <w:lvl w:ilvl="8">
      <w:start w:val="1"/>
      <w:numFmt w:val="decimal"/>
      <w:lvlText w:val="%1.%2.%3.%4.%5.%6.%7.%8.%9."/>
      <w:lvlJc w:val="left"/>
      <w:pPr>
        <w:ind w:left="2392"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1E2089"/>
    <w:multiLevelType w:val="multilevel"/>
    <w:tmpl w:val="3002059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2677485"/>
    <w:multiLevelType w:val="multilevel"/>
    <w:tmpl w:val="17E29A14"/>
    <w:lvl w:ilvl="0">
      <w:start w:val="1"/>
      <w:numFmt w:val="decimal"/>
      <w:lvlText w:val="%1."/>
      <w:lvlJc w:val="left"/>
      <w:pPr>
        <w:ind w:left="76"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2371"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81" w:hanging="1440"/>
      </w:pPr>
      <w:rPr>
        <w:rFonts w:hint="default"/>
      </w:rPr>
    </w:lvl>
    <w:lvl w:ilvl="6">
      <w:start w:val="1"/>
      <w:numFmt w:val="decimal"/>
      <w:isLgl/>
      <w:lvlText w:val="%1.%2.%3.%4.%5.%6.%7."/>
      <w:lvlJc w:val="left"/>
      <w:pPr>
        <w:ind w:left="4666" w:hanging="1800"/>
      </w:pPr>
      <w:rPr>
        <w:rFonts w:hint="default"/>
      </w:rPr>
    </w:lvl>
    <w:lvl w:ilvl="7">
      <w:start w:val="1"/>
      <w:numFmt w:val="decimal"/>
      <w:isLgl/>
      <w:lvlText w:val="%1.%2.%3.%4.%5.%6.%7.%8."/>
      <w:lvlJc w:val="left"/>
      <w:pPr>
        <w:ind w:left="5191" w:hanging="1800"/>
      </w:pPr>
      <w:rPr>
        <w:rFonts w:hint="default"/>
      </w:rPr>
    </w:lvl>
    <w:lvl w:ilvl="8">
      <w:start w:val="1"/>
      <w:numFmt w:val="decimal"/>
      <w:isLgl/>
      <w:lvlText w:val="%1.%2.%3.%4.%5.%6.%7.%8.%9."/>
      <w:lvlJc w:val="left"/>
      <w:pPr>
        <w:ind w:left="6076" w:hanging="2160"/>
      </w:pPr>
      <w:rPr>
        <w:rFonts w:hint="default"/>
      </w:rPr>
    </w:lvl>
  </w:abstractNum>
  <w:abstractNum w:abstractNumId="10"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2"/>
  </w:num>
  <w:num w:numId="3">
    <w:abstractNumId w:val="6"/>
  </w:num>
  <w:num w:numId="4">
    <w:abstractNumId w:val="3"/>
  </w:num>
  <w:num w:numId="5">
    <w:abstractNumId w:val="5"/>
  </w:num>
  <w:num w:numId="6">
    <w:abstractNumId w:val="9"/>
  </w:num>
  <w:num w:numId="7">
    <w:abstractNumId w:val="11"/>
  </w:num>
  <w:num w:numId="8">
    <w:abstractNumId w:val="10"/>
  </w:num>
  <w:num w:numId="9">
    <w:abstractNumId w:val="8"/>
  </w:num>
  <w:num w:numId="10">
    <w:abstractNumId w:val="1"/>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4DB"/>
    <w:rsid w:val="00006EF7"/>
    <w:rsid w:val="00007A90"/>
    <w:rsid w:val="00013701"/>
    <w:rsid w:val="0002397B"/>
    <w:rsid w:val="00024727"/>
    <w:rsid w:val="00025BB1"/>
    <w:rsid w:val="00027034"/>
    <w:rsid w:val="00035553"/>
    <w:rsid w:val="00037830"/>
    <w:rsid w:val="000420BF"/>
    <w:rsid w:val="00045CE2"/>
    <w:rsid w:val="00046582"/>
    <w:rsid w:val="00052D3C"/>
    <w:rsid w:val="00054FF4"/>
    <w:rsid w:val="00061988"/>
    <w:rsid w:val="000628D7"/>
    <w:rsid w:val="0006565D"/>
    <w:rsid w:val="0007177A"/>
    <w:rsid w:val="000766D1"/>
    <w:rsid w:val="000801D3"/>
    <w:rsid w:val="0008111A"/>
    <w:rsid w:val="000850A6"/>
    <w:rsid w:val="00086BD2"/>
    <w:rsid w:val="0008771A"/>
    <w:rsid w:val="00091A09"/>
    <w:rsid w:val="00093DEC"/>
    <w:rsid w:val="00094157"/>
    <w:rsid w:val="00097B48"/>
    <w:rsid w:val="000A7480"/>
    <w:rsid w:val="000B1F2A"/>
    <w:rsid w:val="000B3604"/>
    <w:rsid w:val="000B7001"/>
    <w:rsid w:val="000B7008"/>
    <w:rsid w:val="000C049D"/>
    <w:rsid w:val="000C6C12"/>
    <w:rsid w:val="000C6CFB"/>
    <w:rsid w:val="000C6DC9"/>
    <w:rsid w:val="000D1896"/>
    <w:rsid w:val="000D39FB"/>
    <w:rsid w:val="000E1725"/>
    <w:rsid w:val="000E2087"/>
    <w:rsid w:val="000E534F"/>
    <w:rsid w:val="000F4988"/>
    <w:rsid w:val="000F71FB"/>
    <w:rsid w:val="001053A5"/>
    <w:rsid w:val="001112ED"/>
    <w:rsid w:val="00111FD2"/>
    <w:rsid w:val="0011744D"/>
    <w:rsid w:val="00117C1F"/>
    <w:rsid w:val="0012529E"/>
    <w:rsid w:val="00130DC5"/>
    <w:rsid w:val="0013615B"/>
    <w:rsid w:val="00136CC0"/>
    <w:rsid w:val="00140403"/>
    <w:rsid w:val="001412D7"/>
    <w:rsid w:val="00143FB8"/>
    <w:rsid w:val="00147A0E"/>
    <w:rsid w:val="001500DF"/>
    <w:rsid w:val="00154E78"/>
    <w:rsid w:val="00156199"/>
    <w:rsid w:val="001651C5"/>
    <w:rsid w:val="001664CE"/>
    <w:rsid w:val="001668D5"/>
    <w:rsid w:val="00170812"/>
    <w:rsid w:val="00171971"/>
    <w:rsid w:val="00173521"/>
    <w:rsid w:val="00176FB7"/>
    <w:rsid w:val="00181996"/>
    <w:rsid w:val="0018443A"/>
    <w:rsid w:val="001860C5"/>
    <w:rsid w:val="00186BB4"/>
    <w:rsid w:val="00192A66"/>
    <w:rsid w:val="00192E48"/>
    <w:rsid w:val="00193D29"/>
    <w:rsid w:val="001A6536"/>
    <w:rsid w:val="001A78E6"/>
    <w:rsid w:val="001B0043"/>
    <w:rsid w:val="001B0C4E"/>
    <w:rsid w:val="001B5B70"/>
    <w:rsid w:val="001B68A5"/>
    <w:rsid w:val="001C1C91"/>
    <w:rsid w:val="001C5E11"/>
    <w:rsid w:val="001C717A"/>
    <w:rsid w:val="001D1D43"/>
    <w:rsid w:val="001D3E91"/>
    <w:rsid w:val="001D4EFC"/>
    <w:rsid w:val="001E16FF"/>
    <w:rsid w:val="001F0EFA"/>
    <w:rsid w:val="001F214E"/>
    <w:rsid w:val="001F23E8"/>
    <w:rsid w:val="0020083F"/>
    <w:rsid w:val="0021656D"/>
    <w:rsid w:val="002251E8"/>
    <w:rsid w:val="002259FF"/>
    <w:rsid w:val="0022782A"/>
    <w:rsid w:val="00230511"/>
    <w:rsid w:val="002305A9"/>
    <w:rsid w:val="00237DC9"/>
    <w:rsid w:val="00242BC0"/>
    <w:rsid w:val="002458B0"/>
    <w:rsid w:val="00251A26"/>
    <w:rsid w:val="00253AB9"/>
    <w:rsid w:val="00254893"/>
    <w:rsid w:val="0026220F"/>
    <w:rsid w:val="00263BDD"/>
    <w:rsid w:val="0027133C"/>
    <w:rsid w:val="00273B47"/>
    <w:rsid w:val="00274F01"/>
    <w:rsid w:val="00283607"/>
    <w:rsid w:val="00287EBA"/>
    <w:rsid w:val="00292E70"/>
    <w:rsid w:val="0029564C"/>
    <w:rsid w:val="0029749C"/>
    <w:rsid w:val="002A1C70"/>
    <w:rsid w:val="002A47DF"/>
    <w:rsid w:val="002B0CF2"/>
    <w:rsid w:val="002B7E30"/>
    <w:rsid w:val="002C105E"/>
    <w:rsid w:val="002C3B93"/>
    <w:rsid w:val="002C501C"/>
    <w:rsid w:val="002D6CFE"/>
    <w:rsid w:val="002D713B"/>
    <w:rsid w:val="002E5D84"/>
    <w:rsid w:val="002F50B8"/>
    <w:rsid w:val="002F52D6"/>
    <w:rsid w:val="002F6FDC"/>
    <w:rsid w:val="00302B31"/>
    <w:rsid w:val="003117C0"/>
    <w:rsid w:val="00311AFB"/>
    <w:rsid w:val="00311F45"/>
    <w:rsid w:val="003136EB"/>
    <w:rsid w:val="00313952"/>
    <w:rsid w:val="003139C0"/>
    <w:rsid w:val="003140A1"/>
    <w:rsid w:val="00316881"/>
    <w:rsid w:val="003224DB"/>
    <w:rsid w:val="00324FB3"/>
    <w:rsid w:val="00327F1B"/>
    <w:rsid w:val="00331D8C"/>
    <w:rsid w:val="0033210C"/>
    <w:rsid w:val="0033425F"/>
    <w:rsid w:val="003413F8"/>
    <w:rsid w:val="00341BBD"/>
    <w:rsid w:val="00346CCF"/>
    <w:rsid w:val="00351533"/>
    <w:rsid w:val="00356055"/>
    <w:rsid w:val="00360DC9"/>
    <w:rsid w:val="00361DC9"/>
    <w:rsid w:val="00364313"/>
    <w:rsid w:val="0037161D"/>
    <w:rsid w:val="00371A08"/>
    <w:rsid w:val="0037284A"/>
    <w:rsid w:val="00373478"/>
    <w:rsid w:val="00373C44"/>
    <w:rsid w:val="00377488"/>
    <w:rsid w:val="003848B9"/>
    <w:rsid w:val="003855BD"/>
    <w:rsid w:val="00385B9A"/>
    <w:rsid w:val="003861F5"/>
    <w:rsid w:val="00390BB4"/>
    <w:rsid w:val="00393241"/>
    <w:rsid w:val="00393B84"/>
    <w:rsid w:val="00396930"/>
    <w:rsid w:val="003A0BBE"/>
    <w:rsid w:val="003A3131"/>
    <w:rsid w:val="003A35D7"/>
    <w:rsid w:val="003A5021"/>
    <w:rsid w:val="003A69E7"/>
    <w:rsid w:val="003A6C8A"/>
    <w:rsid w:val="003B089F"/>
    <w:rsid w:val="003B2410"/>
    <w:rsid w:val="003C49EB"/>
    <w:rsid w:val="003C60C8"/>
    <w:rsid w:val="003D44C0"/>
    <w:rsid w:val="003D58BD"/>
    <w:rsid w:val="003D7AF9"/>
    <w:rsid w:val="003E0DA6"/>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3B74"/>
    <w:rsid w:val="004213BB"/>
    <w:rsid w:val="004257E5"/>
    <w:rsid w:val="004274BA"/>
    <w:rsid w:val="00430613"/>
    <w:rsid w:val="004347A7"/>
    <w:rsid w:val="004371C3"/>
    <w:rsid w:val="0043789D"/>
    <w:rsid w:val="004436A2"/>
    <w:rsid w:val="00443716"/>
    <w:rsid w:val="00445632"/>
    <w:rsid w:val="00446D40"/>
    <w:rsid w:val="00456E12"/>
    <w:rsid w:val="004600AB"/>
    <w:rsid w:val="00465E3C"/>
    <w:rsid w:val="004756D0"/>
    <w:rsid w:val="0048207C"/>
    <w:rsid w:val="00484607"/>
    <w:rsid w:val="00484BC9"/>
    <w:rsid w:val="004850D8"/>
    <w:rsid w:val="0049564E"/>
    <w:rsid w:val="004973DF"/>
    <w:rsid w:val="00497489"/>
    <w:rsid w:val="004A059B"/>
    <w:rsid w:val="004B7B89"/>
    <w:rsid w:val="004C4203"/>
    <w:rsid w:val="004C4574"/>
    <w:rsid w:val="004D3268"/>
    <w:rsid w:val="004D5026"/>
    <w:rsid w:val="004E05C8"/>
    <w:rsid w:val="004F7D2D"/>
    <w:rsid w:val="00505B83"/>
    <w:rsid w:val="00507DCF"/>
    <w:rsid w:val="00510FF4"/>
    <w:rsid w:val="0051128A"/>
    <w:rsid w:val="005136B1"/>
    <w:rsid w:val="005204B3"/>
    <w:rsid w:val="0052201E"/>
    <w:rsid w:val="005226D7"/>
    <w:rsid w:val="00531CD1"/>
    <w:rsid w:val="00531EEF"/>
    <w:rsid w:val="005363AF"/>
    <w:rsid w:val="0054089A"/>
    <w:rsid w:val="00540CDC"/>
    <w:rsid w:val="00546F99"/>
    <w:rsid w:val="0055186C"/>
    <w:rsid w:val="005566F7"/>
    <w:rsid w:val="00557BBE"/>
    <w:rsid w:val="0056248B"/>
    <w:rsid w:val="00563772"/>
    <w:rsid w:val="00563B74"/>
    <w:rsid w:val="00564815"/>
    <w:rsid w:val="005649D5"/>
    <w:rsid w:val="0056542E"/>
    <w:rsid w:val="0056787B"/>
    <w:rsid w:val="00567B72"/>
    <w:rsid w:val="005727E7"/>
    <w:rsid w:val="005755E6"/>
    <w:rsid w:val="00575DE6"/>
    <w:rsid w:val="00576E6A"/>
    <w:rsid w:val="00582F1A"/>
    <w:rsid w:val="00583629"/>
    <w:rsid w:val="005904E4"/>
    <w:rsid w:val="00593D91"/>
    <w:rsid w:val="00597B6E"/>
    <w:rsid w:val="005A2938"/>
    <w:rsid w:val="005A38C8"/>
    <w:rsid w:val="005A5E66"/>
    <w:rsid w:val="005A6946"/>
    <w:rsid w:val="005A7C93"/>
    <w:rsid w:val="005B00F1"/>
    <w:rsid w:val="005B21E2"/>
    <w:rsid w:val="005B3F66"/>
    <w:rsid w:val="005B7059"/>
    <w:rsid w:val="005C3813"/>
    <w:rsid w:val="005C4C6A"/>
    <w:rsid w:val="005C7561"/>
    <w:rsid w:val="005D0981"/>
    <w:rsid w:val="005D105D"/>
    <w:rsid w:val="005E34D8"/>
    <w:rsid w:val="005E6767"/>
    <w:rsid w:val="005E6CB0"/>
    <w:rsid w:val="005F2CE8"/>
    <w:rsid w:val="00602C45"/>
    <w:rsid w:val="006049B5"/>
    <w:rsid w:val="0061728C"/>
    <w:rsid w:val="00622CE0"/>
    <w:rsid w:val="00624E26"/>
    <w:rsid w:val="0062534C"/>
    <w:rsid w:val="006301D2"/>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B5C"/>
    <w:rsid w:val="00661CF8"/>
    <w:rsid w:val="00664E23"/>
    <w:rsid w:val="00667C1E"/>
    <w:rsid w:val="00677C97"/>
    <w:rsid w:val="00681C1F"/>
    <w:rsid w:val="00682389"/>
    <w:rsid w:val="006839F5"/>
    <w:rsid w:val="00683D3F"/>
    <w:rsid w:val="00686D18"/>
    <w:rsid w:val="006870E4"/>
    <w:rsid w:val="0069245A"/>
    <w:rsid w:val="006A2CC1"/>
    <w:rsid w:val="006A330D"/>
    <w:rsid w:val="006A4FF4"/>
    <w:rsid w:val="006B6526"/>
    <w:rsid w:val="006C174E"/>
    <w:rsid w:val="006D15DD"/>
    <w:rsid w:val="006D471E"/>
    <w:rsid w:val="006D4D13"/>
    <w:rsid w:val="006D5C13"/>
    <w:rsid w:val="006D5C58"/>
    <w:rsid w:val="006E60DF"/>
    <w:rsid w:val="006F2D60"/>
    <w:rsid w:val="006F65DD"/>
    <w:rsid w:val="006F7058"/>
    <w:rsid w:val="007006D5"/>
    <w:rsid w:val="00701976"/>
    <w:rsid w:val="00701D6D"/>
    <w:rsid w:val="007043D3"/>
    <w:rsid w:val="00704796"/>
    <w:rsid w:val="00704E7D"/>
    <w:rsid w:val="007055AC"/>
    <w:rsid w:val="00710003"/>
    <w:rsid w:val="00710E71"/>
    <w:rsid w:val="00713FFB"/>
    <w:rsid w:val="00723F25"/>
    <w:rsid w:val="00733339"/>
    <w:rsid w:val="00734DC9"/>
    <w:rsid w:val="00735448"/>
    <w:rsid w:val="00741AA3"/>
    <w:rsid w:val="00751315"/>
    <w:rsid w:val="0075240B"/>
    <w:rsid w:val="00752655"/>
    <w:rsid w:val="00752B0C"/>
    <w:rsid w:val="00753834"/>
    <w:rsid w:val="0075389A"/>
    <w:rsid w:val="00761C14"/>
    <w:rsid w:val="00767E68"/>
    <w:rsid w:val="0077053D"/>
    <w:rsid w:val="007829A3"/>
    <w:rsid w:val="00785E54"/>
    <w:rsid w:val="00795588"/>
    <w:rsid w:val="007966F4"/>
    <w:rsid w:val="007A07B1"/>
    <w:rsid w:val="007B3C9E"/>
    <w:rsid w:val="007B4582"/>
    <w:rsid w:val="007B58EF"/>
    <w:rsid w:val="007B70D2"/>
    <w:rsid w:val="007D4926"/>
    <w:rsid w:val="007D498A"/>
    <w:rsid w:val="007E51B8"/>
    <w:rsid w:val="007F0B38"/>
    <w:rsid w:val="007F2718"/>
    <w:rsid w:val="007F43F9"/>
    <w:rsid w:val="007F5661"/>
    <w:rsid w:val="00821E83"/>
    <w:rsid w:val="00822A85"/>
    <w:rsid w:val="008259E1"/>
    <w:rsid w:val="00825FFD"/>
    <w:rsid w:val="008269D2"/>
    <w:rsid w:val="008315D2"/>
    <w:rsid w:val="00841541"/>
    <w:rsid w:val="008435BF"/>
    <w:rsid w:val="008435EC"/>
    <w:rsid w:val="00843926"/>
    <w:rsid w:val="0084560A"/>
    <w:rsid w:val="00850C21"/>
    <w:rsid w:val="00851049"/>
    <w:rsid w:val="008510EC"/>
    <w:rsid w:val="0085277F"/>
    <w:rsid w:val="00855DD9"/>
    <w:rsid w:val="0085743D"/>
    <w:rsid w:val="00860188"/>
    <w:rsid w:val="00864FD4"/>
    <w:rsid w:val="00865C3E"/>
    <w:rsid w:val="0086633C"/>
    <w:rsid w:val="00870FD6"/>
    <w:rsid w:val="00876FDF"/>
    <w:rsid w:val="00890C20"/>
    <w:rsid w:val="00893456"/>
    <w:rsid w:val="0089454C"/>
    <w:rsid w:val="00895653"/>
    <w:rsid w:val="008962BE"/>
    <w:rsid w:val="008A25C8"/>
    <w:rsid w:val="008A3628"/>
    <w:rsid w:val="008A40E5"/>
    <w:rsid w:val="008B371C"/>
    <w:rsid w:val="008C7F84"/>
    <w:rsid w:val="008E0CDB"/>
    <w:rsid w:val="008F42DD"/>
    <w:rsid w:val="008F5B7C"/>
    <w:rsid w:val="008F693A"/>
    <w:rsid w:val="009033C2"/>
    <w:rsid w:val="00904CED"/>
    <w:rsid w:val="00907589"/>
    <w:rsid w:val="009100D0"/>
    <w:rsid w:val="009107EC"/>
    <w:rsid w:val="009168AB"/>
    <w:rsid w:val="009217E7"/>
    <w:rsid w:val="0092779B"/>
    <w:rsid w:val="00935BFB"/>
    <w:rsid w:val="009360B7"/>
    <w:rsid w:val="00947296"/>
    <w:rsid w:val="00947AB8"/>
    <w:rsid w:val="0095201B"/>
    <w:rsid w:val="00956C61"/>
    <w:rsid w:val="00956C9E"/>
    <w:rsid w:val="00964A6E"/>
    <w:rsid w:val="00967E14"/>
    <w:rsid w:val="009716FB"/>
    <w:rsid w:val="00972472"/>
    <w:rsid w:val="009727F5"/>
    <w:rsid w:val="00972D4F"/>
    <w:rsid w:val="00974782"/>
    <w:rsid w:val="009801DB"/>
    <w:rsid w:val="00985424"/>
    <w:rsid w:val="009866EE"/>
    <w:rsid w:val="009909EE"/>
    <w:rsid w:val="00991F11"/>
    <w:rsid w:val="00996757"/>
    <w:rsid w:val="009A0D87"/>
    <w:rsid w:val="009A12FA"/>
    <w:rsid w:val="009A1561"/>
    <w:rsid w:val="009A16E3"/>
    <w:rsid w:val="009A1A14"/>
    <w:rsid w:val="009A7609"/>
    <w:rsid w:val="009B294F"/>
    <w:rsid w:val="009B5BCF"/>
    <w:rsid w:val="009B7DB2"/>
    <w:rsid w:val="009C1BB4"/>
    <w:rsid w:val="009C5A99"/>
    <w:rsid w:val="009D0388"/>
    <w:rsid w:val="009D08AC"/>
    <w:rsid w:val="009D18F6"/>
    <w:rsid w:val="009D2C32"/>
    <w:rsid w:val="009D3B9F"/>
    <w:rsid w:val="009D3F8B"/>
    <w:rsid w:val="009D7094"/>
    <w:rsid w:val="009E3624"/>
    <w:rsid w:val="009E62B4"/>
    <w:rsid w:val="009E7AE2"/>
    <w:rsid w:val="009F113D"/>
    <w:rsid w:val="009F231B"/>
    <w:rsid w:val="009F503A"/>
    <w:rsid w:val="009F71D5"/>
    <w:rsid w:val="00A010AC"/>
    <w:rsid w:val="00A0222F"/>
    <w:rsid w:val="00A037AD"/>
    <w:rsid w:val="00A03DB3"/>
    <w:rsid w:val="00A0693F"/>
    <w:rsid w:val="00A06C21"/>
    <w:rsid w:val="00A07333"/>
    <w:rsid w:val="00A076D6"/>
    <w:rsid w:val="00A11395"/>
    <w:rsid w:val="00A126BB"/>
    <w:rsid w:val="00A13233"/>
    <w:rsid w:val="00A13EF9"/>
    <w:rsid w:val="00A171F4"/>
    <w:rsid w:val="00A23F88"/>
    <w:rsid w:val="00A25336"/>
    <w:rsid w:val="00A35AE1"/>
    <w:rsid w:val="00A37471"/>
    <w:rsid w:val="00A40E06"/>
    <w:rsid w:val="00A441F3"/>
    <w:rsid w:val="00A5453A"/>
    <w:rsid w:val="00A57633"/>
    <w:rsid w:val="00A61348"/>
    <w:rsid w:val="00A614AC"/>
    <w:rsid w:val="00A73EDA"/>
    <w:rsid w:val="00A755C1"/>
    <w:rsid w:val="00A83FFD"/>
    <w:rsid w:val="00A9339A"/>
    <w:rsid w:val="00AA4CCD"/>
    <w:rsid w:val="00AA4D10"/>
    <w:rsid w:val="00AB329F"/>
    <w:rsid w:val="00AB3AB2"/>
    <w:rsid w:val="00AC00A2"/>
    <w:rsid w:val="00AC12CA"/>
    <w:rsid w:val="00AC24ED"/>
    <w:rsid w:val="00AC3D30"/>
    <w:rsid w:val="00AD2EBA"/>
    <w:rsid w:val="00AD5CD6"/>
    <w:rsid w:val="00AE34F6"/>
    <w:rsid w:val="00AF12D6"/>
    <w:rsid w:val="00AF62FF"/>
    <w:rsid w:val="00AF7855"/>
    <w:rsid w:val="00B022D4"/>
    <w:rsid w:val="00B10F9E"/>
    <w:rsid w:val="00B26161"/>
    <w:rsid w:val="00B31F74"/>
    <w:rsid w:val="00B379AB"/>
    <w:rsid w:val="00B411F7"/>
    <w:rsid w:val="00B45490"/>
    <w:rsid w:val="00B5417B"/>
    <w:rsid w:val="00B63372"/>
    <w:rsid w:val="00B7250B"/>
    <w:rsid w:val="00B72F88"/>
    <w:rsid w:val="00B86E05"/>
    <w:rsid w:val="00B87207"/>
    <w:rsid w:val="00B96A04"/>
    <w:rsid w:val="00B97CDE"/>
    <w:rsid w:val="00BA0CFB"/>
    <w:rsid w:val="00BA5A77"/>
    <w:rsid w:val="00BA7503"/>
    <w:rsid w:val="00BB6593"/>
    <w:rsid w:val="00BC5544"/>
    <w:rsid w:val="00BD12B1"/>
    <w:rsid w:val="00BE1FC5"/>
    <w:rsid w:val="00BE496F"/>
    <w:rsid w:val="00BE4F83"/>
    <w:rsid w:val="00BF0687"/>
    <w:rsid w:val="00BF16E5"/>
    <w:rsid w:val="00BF4587"/>
    <w:rsid w:val="00C06C26"/>
    <w:rsid w:val="00C07F45"/>
    <w:rsid w:val="00C119C8"/>
    <w:rsid w:val="00C120FF"/>
    <w:rsid w:val="00C1303E"/>
    <w:rsid w:val="00C15852"/>
    <w:rsid w:val="00C16F91"/>
    <w:rsid w:val="00C17DFD"/>
    <w:rsid w:val="00C237C2"/>
    <w:rsid w:val="00C369F5"/>
    <w:rsid w:val="00C424F1"/>
    <w:rsid w:val="00C43CFF"/>
    <w:rsid w:val="00C4468B"/>
    <w:rsid w:val="00C4567D"/>
    <w:rsid w:val="00C46601"/>
    <w:rsid w:val="00C50AD5"/>
    <w:rsid w:val="00C5692E"/>
    <w:rsid w:val="00C5727A"/>
    <w:rsid w:val="00C61265"/>
    <w:rsid w:val="00C709C5"/>
    <w:rsid w:val="00C71EAF"/>
    <w:rsid w:val="00C76977"/>
    <w:rsid w:val="00C82280"/>
    <w:rsid w:val="00C85D53"/>
    <w:rsid w:val="00C9335E"/>
    <w:rsid w:val="00C949B1"/>
    <w:rsid w:val="00C97F73"/>
    <w:rsid w:val="00CA09A4"/>
    <w:rsid w:val="00CA3EC6"/>
    <w:rsid w:val="00CB131B"/>
    <w:rsid w:val="00CB669D"/>
    <w:rsid w:val="00CC2372"/>
    <w:rsid w:val="00CC3F35"/>
    <w:rsid w:val="00CC4018"/>
    <w:rsid w:val="00CC6DFE"/>
    <w:rsid w:val="00CD2AD0"/>
    <w:rsid w:val="00CD542E"/>
    <w:rsid w:val="00CD59B1"/>
    <w:rsid w:val="00CE0AC7"/>
    <w:rsid w:val="00CE1D1F"/>
    <w:rsid w:val="00CE396F"/>
    <w:rsid w:val="00CE48D7"/>
    <w:rsid w:val="00CF56FB"/>
    <w:rsid w:val="00CF7113"/>
    <w:rsid w:val="00D01984"/>
    <w:rsid w:val="00D0255A"/>
    <w:rsid w:val="00D02DA2"/>
    <w:rsid w:val="00D03655"/>
    <w:rsid w:val="00D07F82"/>
    <w:rsid w:val="00D123A7"/>
    <w:rsid w:val="00D22C5F"/>
    <w:rsid w:val="00D25B93"/>
    <w:rsid w:val="00D25C57"/>
    <w:rsid w:val="00D32445"/>
    <w:rsid w:val="00D36C66"/>
    <w:rsid w:val="00D404FE"/>
    <w:rsid w:val="00D40C03"/>
    <w:rsid w:val="00D40D4F"/>
    <w:rsid w:val="00D4398C"/>
    <w:rsid w:val="00D44077"/>
    <w:rsid w:val="00D56AAE"/>
    <w:rsid w:val="00D6129D"/>
    <w:rsid w:val="00D6295A"/>
    <w:rsid w:val="00D679E7"/>
    <w:rsid w:val="00D67CA6"/>
    <w:rsid w:val="00D70EAC"/>
    <w:rsid w:val="00D756D6"/>
    <w:rsid w:val="00D75B6E"/>
    <w:rsid w:val="00D85415"/>
    <w:rsid w:val="00D91444"/>
    <w:rsid w:val="00D91F22"/>
    <w:rsid w:val="00D93942"/>
    <w:rsid w:val="00D94DFF"/>
    <w:rsid w:val="00D96D69"/>
    <w:rsid w:val="00DA4F69"/>
    <w:rsid w:val="00DA5518"/>
    <w:rsid w:val="00DA6A17"/>
    <w:rsid w:val="00DC24C7"/>
    <w:rsid w:val="00DF0B14"/>
    <w:rsid w:val="00DF1D7E"/>
    <w:rsid w:val="00DF33E1"/>
    <w:rsid w:val="00E00767"/>
    <w:rsid w:val="00E00803"/>
    <w:rsid w:val="00E022E5"/>
    <w:rsid w:val="00E03A32"/>
    <w:rsid w:val="00E03DEA"/>
    <w:rsid w:val="00E048B8"/>
    <w:rsid w:val="00E05E06"/>
    <w:rsid w:val="00E101EC"/>
    <w:rsid w:val="00E12DE6"/>
    <w:rsid w:val="00E21CEF"/>
    <w:rsid w:val="00E27B48"/>
    <w:rsid w:val="00E368E0"/>
    <w:rsid w:val="00E3715D"/>
    <w:rsid w:val="00E440B7"/>
    <w:rsid w:val="00E44DA3"/>
    <w:rsid w:val="00E52E0B"/>
    <w:rsid w:val="00E535A7"/>
    <w:rsid w:val="00E5415B"/>
    <w:rsid w:val="00E549CC"/>
    <w:rsid w:val="00E55192"/>
    <w:rsid w:val="00E600BD"/>
    <w:rsid w:val="00E60866"/>
    <w:rsid w:val="00E75E88"/>
    <w:rsid w:val="00E81C89"/>
    <w:rsid w:val="00E84712"/>
    <w:rsid w:val="00E925A0"/>
    <w:rsid w:val="00E97622"/>
    <w:rsid w:val="00EA14DA"/>
    <w:rsid w:val="00EA4306"/>
    <w:rsid w:val="00EB0DE3"/>
    <w:rsid w:val="00EB4552"/>
    <w:rsid w:val="00EB47A2"/>
    <w:rsid w:val="00EC4C5D"/>
    <w:rsid w:val="00ED566B"/>
    <w:rsid w:val="00EE50A1"/>
    <w:rsid w:val="00EE6492"/>
    <w:rsid w:val="00EE75EF"/>
    <w:rsid w:val="00EF13A5"/>
    <w:rsid w:val="00EF56B2"/>
    <w:rsid w:val="00F01739"/>
    <w:rsid w:val="00F123C3"/>
    <w:rsid w:val="00F12635"/>
    <w:rsid w:val="00F13903"/>
    <w:rsid w:val="00F15485"/>
    <w:rsid w:val="00F200D5"/>
    <w:rsid w:val="00F20C4F"/>
    <w:rsid w:val="00F2574B"/>
    <w:rsid w:val="00F30C6C"/>
    <w:rsid w:val="00F34293"/>
    <w:rsid w:val="00F356ED"/>
    <w:rsid w:val="00F426A2"/>
    <w:rsid w:val="00F45921"/>
    <w:rsid w:val="00F51BDE"/>
    <w:rsid w:val="00F53D20"/>
    <w:rsid w:val="00F54C12"/>
    <w:rsid w:val="00F61AE4"/>
    <w:rsid w:val="00F649EA"/>
    <w:rsid w:val="00F70CE8"/>
    <w:rsid w:val="00F70F5A"/>
    <w:rsid w:val="00F8632B"/>
    <w:rsid w:val="00F87A79"/>
    <w:rsid w:val="00FA149A"/>
    <w:rsid w:val="00FA6093"/>
    <w:rsid w:val="00FB1586"/>
    <w:rsid w:val="00FB1BFA"/>
    <w:rsid w:val="00FB7A58"/>
    <w:rsid w:val="00FC00F8"/>
    <w:rsid w:val="00FC7F8D"/>
    <w:rsid w:val="00FD36ED"/>
    <w:rsid w:val="00FD488E"/>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6065"/>
    <o:shapelayout v:ext="edit">
      <o:idmap v:ext="edit" data="1"/>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6</Pages>
  <Words>1925</Words>
  <Characters>10976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user1</cp:lastModifiedBy>
  <cp:revision>223</cp:revision>
  <cp:lastPrinted>2020-12-16T00:20:00Z</cp:lastPrinted>
  <dcterms:created xsi:type="dcterms:W3CDTF">2019-04-29T00:45:00Z</dcterms:created>
  <dcterms:modified xsi:type="dcterms:W3CDTF">2020-12-16T00:26:00Z</dcterms:modified>
</cp:coreProperties>
</file>